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C1" w:rsidRDefault="003748C1" w:rsidP="003748C1">
      <w:pPr>
        <w:jc w:val="both"/>
        <w:rPr>
          <w:rFonts w:eastAsia="Calibri"/>
          <w:b/>
        </w:rPr>
      </w:pPr>
      <w:r>
        <w:rPr>
          <w:rFonts w:eastAsia="Calibri"/>
          <w:b/>
        </w:rPr>
        <w:t>8517 Magyargencs, Petőfi u. 127.</w:t>
      </w:r>
      <w:r>
        <w:rPr>
          <w:rFonts w:eastAsia="Calibri"/>
          <w:b/>
        </w:rPr>
        <w:tab/>
      </w:r>
    </w:p>
    <w:p w:rsidR="003748C1" w:rsidRDefault="003748C1" w:rsidP="003748C1">
      <w:pPr>
        <w:jc w:val="both"/>
        <w:rPr>
          <w:rFonts w:eastAsia="Calibri"/>
          <w:b/>
        </w:rPr>
      </w:pPr>
    </w:p>
    <w:p w:rsidR="003748C1" w:rsidRDefault="003748C1" w:rsidP="003748C1">
      <w:pPr>
        <w:jc w:val="both"/>
        <w:rPr>
          <w:rFonts w:eastAsia="Calibri"/>
          <w:b/>
        </w:rPr>
      </w:pPr>
      <w:proofErr w:type="spellStart"/>
      <w:proofErr w:type="gramStart"/>
      <w:r>
        <w:rPr>
          <w:rFonts w:eastAsia="Calibri"/>
          <w:b/>
        </w:rPr>
        <w:t>ikt.sz</w:t>
      </w:r>
      <w:proofErr w:type="gramEnd"/>
      <w:r>
        <w:rPr>
          <w:rFonts w:eastAsia="Calibri"/>
          <w:b/>
        </w:rPr>
        <w:t>ám</w:t>
      </w:r>
      <w:proofErr w:type="spellEnd"/>
      <w:r>
        <w:rPr>
          <w:rFonts w:eastAsia="Calibri"/>
          <w:b/>
        </w:rPr>
        <w:t>:…….../2022.</w:t>
      </w:r>
    </w:p>
    <w:p w:rsidR="003748C1" w:rsidRDefault="003748C1" w:rsidP="003748C1">
      <w:pPr>
        <w:jc w:val="center"/>
        <w:rPr>
          <w:rFonts w:eastAsia="Calibri"/>
          <w:b/>
        </w:rPr>
      </w:pPr>
      <w:r>
        <w:rPr>
          <w:rFonts w:eastAsia="Calibri"/>
          <w:b/>
        </w:rPr>
        <w:t>J E G Y Z Ő K Ö N Y V</w:t>
      </w:r>
    </w:p>
    <w:p w:rsidR="003748C1" w:rsidRDefault="003748C1" w:rsidP="003748C1">
      <w:pPr>
        <w:rPr>
          <w:rFonts w:eastAsia="Calibri"/>
          <w:b/>
        </w:rPr>
      </w:pPr>
    </w:p>
    <w:p w:rsidR="003748C1" w:rsidRDefault="003748C1" w:rsidP="003748C1">
      <w:pPr>
        <w:jc w:val="both"/>
        <w:rPr>
          <w:rFonts w:eastAsia="Calibri"/>
        </w:rPr>
      </w:pPr>
      <w:r>
        <w:rPr>
          <w:rFonts w:eastAsia="Calibri"/>
        </w:rPr>
        <w:t>Készült: Magyargencs Község Önkormányzata Képviselő-testületének 2022. szeptember 19-i nyilvános üléséről, mely 11 óra 00 perckor kezdődött.</w:t>
      </w:r>
    </w:p>
    <w:p w:rsidR="003748C1" w:rsidRDefault="003748C1" w:rsidP="003748C1">
      <w:pPr>
        <w:jc w:val="both"/>
        <w:rPr>
          <w:rFonts w:eastAsia="Calibri"/>
        </w:rPr>
      </w:pPr>
    </w:p>
    <w:p w:rsidR="003748C1" w:rsidRDefault="003748C1" w:rsidP="003748C1">
      <w:pPr>
        <w:jc w:val="both"/>
        <w:rPr>
          <w:rFonts w:eastAsia="Calibri"/>
        </w:rPr>
      </w:pPr>
      <w:r>
        <w:rPr>
          <w:rFonts w:eastAsia="Calibri"/>
        </w:rPr>
        <w:t>Az ülés helye: Polgármesteri Hivatal Magyargencs</w:t>
      </w:r>
    </w:p>
    <w:p w:rsidR="003748C1" w:rsidRDefault="003748C1" w:rsidP="003748C1">
      <w:pPr>
        <w:jc w:val="both"/>
        <w:rPr>
          <w:rFonts w:eastAsia="Calibri"/>
        </w:rPr>
      </w:pPr>
    </w:p>
    <w:p w:rsidR="003748C1" w:rsidRDefault="003748C1" w:rsidP="003748C1">
      <w:pPr>
        <w:jc w:val="both"/>
        <w:rPr>
          <w:rFonts w:eastAsia="Calibri"/>
        </w:rPr>
      </w:pPr>
      <w:r>
        <w:rPr>
          <w:rFonts w:eastAsia="Calibri"/>
        </w:rPr>
        <w:t>Jelen vannak: Magyargencs Község Önkormányzata Képviselő-testülete részéről</w:t>
      </w:r>
    </w:p>
    <w:p w:rsidR="003748C1" w:rsidRDefault="003748C1" w:rsidP="003748C1">
      <w:pPr>
        <w:ind w:left="708" w:firstLine="708"/>
        <w:jc w:val="both"/>
        <w:rPr>
          <w:rFonts w:eastAsia="Calibri"/>
        </w:rPr>
      </w:pPr>
    </w:p>
    <w:p w:rsidR="003748C1" w:rsidRDefault="003748C1" w:rsidP="003748C1">
      <w:pPr>
        <w:ind w:left="708" w:firstLine="708"/>
        <w:jc w:val="both"/>
        <w:rPr>
          <w:rFonts w:eastAsia="Calibri"/>
        </w:rPr>
      </w:pPr>
      <w:r>
        <w:rPr>
          <w:rFonts w:eastAsia="Calibri"/>
        </w:rPr>
        <w:t>Boros Tamás Polgármester</w:t>
      </w:r>
    </w:p>
    <w:p w:rsidR="003748C1" w:rsidRDefault="003748C1" w:rsidP="003748C1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Bálint Ferenc</w:t>
      </w:r>
    </w:p>
    <w:p w:rsidR="003748C1" w:rsidRDefault="003748C1" w:rsidP="003748C1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Erdély Tamás</w:t>
      </w:r>
    </w:p>
    <w:p w:rsidR="003748C1" w:rsidRDefault="003748C1" w:rsidP="003748C1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Vida Gábor</w:t>
      </w:r>
    </w:p>
    <w:p w:rsidR="003748C1" w:rsidRDefault="003748C1" w:rsidP="003748C1">
      <w:pPr>
        <w:jc w:val="both"/>
        <w:rPr>
          <w:rFonts w:eastAsia="Calibri"/>
        </w:rPr>
      </w:pPr>
      <w:r>
        <w:rPr>
          <w:rFonts w:eastAsia="Calibri"/>
        </w:rPr>
        <w:t xml:space="preserve">Távol van: Dr. </w:t>
      </w:r>
      <w:proofErr w:type="spellStart"/>
      <w:r>
        <w:rPr>
          <w:rFonts w:eastAsia="Calibri"/>
        </w:rPr>
        <w:t>Thoma</w:t>
      </w:r>
      <w:proofErr w:type="spellEnd"/>
      <w:r>
        <w:rPr>
          <w:rFonts w:eastAsia="Calibri"/>
        </w:rPr>
        <w:t xml:space="preserve"> Elek alpolgármester</w:t>
      </w:r>
    </w:p>
    <w:p w:rsidR="003748C1" w:rsidRDefault="003748C1" w:rsidP="003748C1">
      <w:pPr>
        <w:jc w:val="both"/>
        <w:rPr>
          <w:rFonts w:eastAsia="Calibri"/>
        </w:rPr>
      </w:pPr>
      <w:r>
        <w:rPr>
          <w:rFonts w:eastAsia="Calibri"/>
        </w:rPr>
        <w:tab/>
        <w:t xml:space="preserve">      </w:t>
      </w:r>
    </w:p>
    <w:p w:rsidR="003748C1" w:rsidRDefault="003748C1" w:rsidP="003748C1">
      <w:pPr>
        <w:jc w:val="both"/>
        <w:rPr>
          <w:rFonts w:eastAsia="Calibri"/>
        </w:rPr>
      </w:pPr>
    </w:p>
    <w:p w:rsidR="003748C1" w:rsidRDefault="003748C1" w:rsidP="003748C1">
      <w:pPr>
        <w:jc w:val="both"/>
        <w:rPr>
          <w:rFonts w:eastAsia="Calibri"/>
        </w:rPr>
      </w:pPr>
      <w:r>
        <w:rPr>
          <w:rFonts w:eastAsia="Calibri"/>
        </w:rPr>
        <w:t xml:space="preserve">Tanácskozási joggal: Novák Edit aljegyző </w:t>
      </w:r>
    </w:p>
    <w:p w:rsidR="003748C1" w:rsidRDefault="003748C1" w:rsidP="003748C1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           </w:t>
      </w:r>
    </w:p>
    <w:p w:rsidR="003748C1" w:rsidRDefault="003748C1" w:rsidP="003748C1">
      <w:pPr>
        <w:spacing w:after="200" w:line="276" w:lineRule="auto"/>
        <w:rPr>
          <w:rFonts w:eastAsia="Calibri"/>
        </w:rPr>
      </w:pPr>
      <w:r>
        <w:rPr>
          <w:rFonts w:eastAsia="Calibri"/>
        </w:rPr>
        <w:t>Érdeklődő: - fő</w:t>
      </w:r>
    </w:p>
    <w:p w:rsidR="003748C1" w:rsidRDefault="003748C1" w:rsidP="003748C1">
      <w:pPr>
        <w:jc w:val="both"/>
        <w:rPr>
          <w:rFonts w:eastAsiaTheme="minorHAnsi"/>
        </w:rPr>
      </w:pPr>
      <w:r>
        <w:rPr>
          <w:rFonts w:eastAsia="Calibri"/>
        </w:rPr>
        <w:t xml:space="preserve">Boros Tamás polgármester köszönti a megjelenteket, s megállapítja, hogy Magyargencs Község Képviselő-testülete határozatképes, mivel a megválasztott 5 fő képviselő közül 4 fő jelen van. </w:t>
      </w:r>
      <w:r>
        <w:t>Ismerteti szóban a kiküldött napirendi pontokat. Mivel kiegészítés, kérdés nem érkezett, felkéri a képviselő-testületet, hogy szavazzon a napirend elfogadásáról.</w:t>
      </w:r>
    </w:p>
    <w:p w:rsidR="003748C1" w:rsidRDefault="003748C1" w:rsidP="003748C1">
      <w:pPr>
        <w:jc w:val="both"/>
      </w:pPr>
      <w:r>
        <w:t>Magyargencs község Önkormányzatának Képviselő-testülete 5 igen szavazattal, tartózkodás és ellenszavazat nélkül a következő határozatot hozza:</w:t>
      </w:r>
    </w:p>
    <w:p w:rsidR="003748C1" w:rsidRDefault="003748C1" w:rsidP="003748C1">
      <w:pPr>
        <w:ind w:left="2832"/>
        <w:rPr>
          <w:b/>
          <w:u w:val="single"/>
        </w:rPr>
      </w:pPr>
    </w:p>
    <w:p w:rsidR="003748C1" w:rsidRDefault="003748C1" w:rsidP="003748C1">
      <w:pPr>
        <w:ind w:left="2832"/>
        <w:rPr>
          <w:b/>
          <w:u w:val="single"/>
        </w:rPr>
      </w:pPr>
      <w:r>
        <w:rPr>
          <w:b/>
          <w:u w:val="single"/>
        </w:rPr>
        <w:t>31/2022.(IX.19.) önkormányzati határozat</w:t>
      </w:r>
    </w:p>
    <w:p w:rsidR="003748C1" w:rsidRDefault="003748C1" w:rsidP="003748C1">
      <w:pPr>
        <w:ind w:left="2832"/>
      </w:pPr>
      <w:r>
        <w:t>Magyargencs Község Önkormányzatának képviselő-testülete 2022. szeptember 19-i ülésének napirendjét az alábbiak szerint határozza meg:</w:t>
      </w:r>
    </w:p>
    <w:p w:rsidR="00540CAC" w:rsidRDefault="00540CAC" w:rsidP="003748C1">
      <w:pPr>
        <w:numPr>
          <w:ilvl w:val="0"/>
          <w:numId w:val="1"/>
        </w:numPr>
        <w:ind w:left="3192"/>
        <w:contextualSpacing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Nemesgörzsönyi Közös Önkormányzati Hivatal 2022. évi költségvetésének módosítása</w:t>
      </w:r>
    </w:p>
    <w:p w:rsidR="00540CAC" w:rsidRDefault="00540CAC" w:rsidP="003748C1">
      <w:pPr>
        <w:ind w:left="3192"/>
        <w:contextualSpacing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Előadó: polgármester</w:t>
      </w:r>
    </w:p>
    <w:p w:rsidR="00540CAC" w:rsidRDefault="00540CAC" w:rsidP="003748C1">
      <w:pPr>
        <w:numPr>
          <w:ilvl w:val="0"/>
          <w:numId w:val="1"/>
        </w:numPr>
        <w:ind w:left="3192"/>
        <w:contextualSpacing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Magyargencs Község Önkormányzat 2022. évi költségvetésének módosítása</w:t>
      </w:r>
    </w:p>
    <w:p w:rsidR="00540CAC" w:rsidRDefault="00540CAC" w:rsidP="003748C1">
      <w:pPr>
        <w:ind w:left="3192"/>
        <w:contextualSpacing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Előadó: polgármester</w:t>
      </w:r>
    </w:p>
    <w:p w:rsidR="00540CAC" w:rsidRDefault="00540CAC" w:rsidP="003748C1">
      <w:pPr>
        <w:numPr>
          <w:ilvl w:val="0"/>
          <w:numId w:val="1"/>
        </w:numPr>
        <w:ind w:left="3192"/>
        <w:contextualSpacing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Gördülő Fejlesztési Terv elfogadása</w:t>
      </w:r>
    </w:p>
    <w:p w:rsidR="00540CAC" w:rsidRDefault="00540CAC" w:rsidP="003748C1">
      <w:pPr>
        <w:ind w:left="3192"/>
        <w:contextualSpacing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Előadó: polgármester</w:t>
      </w:r>
    </w:p>
    <w:p w:rsidR="00540CAC" w:rsidRDefault="00540CAC" w:rsidP="003748C1">
      <w:pPr>
        <w:numPr>
          <w:ilvl w:val="0"/>
          <w:numId w:val="1"/>
        </w:numPr>
        <w:suppressAutoHyphens/>
        <w:ind w:left="3191"/>
        <w:rPr>
          <w:rFonts w:asciiTheme="minorHAnsi" w:eastAsia="Noto Sans CJK SC Regular" w:hAnsiTheme="minorHAnsi"/>
          <w:bCs/>
          <w:kern w:val="2"/>
          <w:lang w:eastAsia="zh-CN" w:bidi="hi-IN"/>
        </w:rPr>
      </w:pPr>
      <w:r>
        <w:rPr>
          <w:rFonts w:asciiTheme="minorHAnsi" w:eastAsia="Noto Sans CJK SC Regular" w:hAnsiTheme="minorHAnsi"/>
          <w:bCs/>
          <w:kern w:val="2"/>
          <w:lang w:eastAsia="zh-CN" w:bidi="hi-IN"/>
        </w:rPr>
        <w:t>Víziközmű-vagyon ingyenes állami tulajdonba adásának tárgyalása</w:t>
      </w:r>
    </w:p>
    <w:p w:rsidR="00540CAC" w:rsidRDefault="00540CAC" w:rsidP="003748C1">
      <w:pPr>
        <w:suppressAutoHyphens/>
        <w:ind w:left="3191"/>
        <w:rPr>
          <w:rFonts w:asciiTheme="minorHAnsi" w:eastAsia="Noto Sans CJK SC Regular" w:hAnsiTheme="minorHAnsi"/>
          <w:bCs/>
          <w:kern w:val="2"/>
          <w:lang w:eastAsia="zh-CN" w:bidi="hi-IN"/>
        </w:rPr>
      </w:pPr>
      <w:r>
        <w:rPr>
          <w:rFonts w:asciiTheme="minorHAnsi" w:eastAsia="Noto Sans CJK SC Regular" w:hAnsiTheme="minorHAnsi"/>
          <w:bCs/>
          <w:kern w:val="2"/>
          <w:lang w:eastAsia="zh-CN" w:bidi="hi-IN"/>
        </w:rPr>
        <w:t>Előadó: polgármester</w:t>
      </w:r>
    </w:p>
    <w:p w:rsidR="00540CAC" w:rsidRDefault="00540CAC" w:rsidP="003748C1">
      <w:pPr>
        <w:pStyle w:val="Listaszerbekezds"/>
        <w:numPr>
          <w:ilvl w:val="0"/>
          <w:numId w:val="1"/>
        </w:numPr>
        <w:suppressAutoHyphens/>
        <w:ind w:left="3192"/>
        <w:rPr>
          <w:rFonts w:asciiTheme="minorHAnsi" w:eastAsia="Noto Sans CJK SC Regular" w:hAnsiTheme="minorHAnsi"/>
          <w:bCs/>
          <w:kern w:val="2"/>
          <w:sz w:val="24"/>
          <w:szCs w:val="24"/>
          <w:lang w:eastAsia="zh-CN" w:bidi="hi-IN"/>
        </w:rPr>
      </w:pPr>
      <w:r>
        <w:rPr>
          <w:rFonts w:asciiTheme="minorHAnsi" w:eastAsia="Noto Sans CJK SC Regular" w:hAnsiTheme="minorHAnsi"/>
          <w:bCs/>
          <w:kern w:val="2"/>
          <w:sz w:val="24"/>
          <w:szCs w:val="24"/>
          <w:lang w:eastAsia="zh-CN" w:bidi="hi-IN"/>
        </w:rPr>
        <w:t>Vegyes ügyek</w:t>
      </w:r>
    </w:p>
    <w:p w:rsidR="00540CAC" w:rsidRDefault="00540CAC" w:rsidP="003748C1">
      <w:pPr>
        <w:pStyle w:val="Listaszerbekezds"/>
        <w:suppressAutoHyphens/>
        <w:ind w:left="3192"/>
        <w:rPr>
          <w:rFonts w:asciiTheme="minorHAnsi" w:eastAsia="Noto Sans CJK SC Regular" w:hAnsiTheme="minorHAnsi"/>
          <w:bCs/>
          <w:kern w:val="2"/>
          <w:sz w:val="24"/>
          <w:szCs w:val="24"/>
          <w:lang w:eastAsia="zh-CN" w:bidi="hi-IN"/>
        </w:rPr>
      </w:pPr>
      <w:r>
        <w:rPr>
          <w:rFonts w:asciiTheme="minorHAnsi" w:eastAsia="Noto Sans CJK SC Regular" w:hAnsiTheme="minorHAnsi"/>
          <w:bCs/>
          <w:kern w:val="2"/>
          <w:sz w:val="24"/>
          <w:szCs w:val="24"/>
          <w:lang w:eastAsia="zh-CN" w:bidi="hi-IN"/>
        </w:rPr>
        <w:t>Előadó: polgármester</w:t>
      </w:r>
    </w:p>
    <w:p w:rsidR="00540CAC" w:rsidRDefault="00540CAC"/>
    <w:p w:rsidR="00540CAC" w:rsidRPr="003748C1" w:rsidRDefault="00540CAC">
      <w:pPr>
        <w:rPr>
          <w:b/>
          <w:u w:val="single"/>
        </w:rPr>
      </w:pPr>
      <w:r w:rsidRPr="003748C1">
        <w:rPr>
          <w:b/>
          <w:u w:val="single"/>
        </w:rPr>
        <w:t>Napirendek tárgyalása:</w:t>
      </w:r>
    </w:p>
    <w:p w:rsidR="00540CAC" w:rsidRPr="00540CAC" w:rsidRDefault="00540CAC" w:rsidP="00540CAC">
      <w:pPr>
        <w:contextualSpacing/>
        <w:rPr>
          <w:rFonts w:asciiTheme="minorHAnsi" w:eastAsia="Calibri" w:hAnsiTheme="minorHAnsi"/>
          <w:b/>
          <w:u w:val="single"/>
          <w:lang w:eastAsia="en-US"/>
        </w:rPr>
      </w:pPr>
      <w:r w:rsidRPr="00540CAC">
        <w:rPr>
          <w:rFonts w:asciiTheme="minorHAnsi" w:eastAsia="Calibri" w:hAnsiTheme="minorHAnsi"/>
          <w:b/>
          <w:u w:val="single"/>
          <w:lang w:eastAsia="en-US"/>
        </w:rPr>
        <w:lastRenderedPageBreak/>
        <w:t>1)Nemesgörzsönyi Közös Önkormányzati Hivatal 2022. évi költségvetésének módosítása</w:t>
      </w:r>
    </w:p>
    <w:p w:rsidR="00540CAC" w:rsidRDefault="00540CAC" w:rsidP="00540CAC">
      <w:pPr>
        <w:contextualSpacing/>
        <w:rPr>
          <w:rFonts w:asciiTheme="minorHAnsi" w:eastAsia="Calibri" w:hAnsiTheme="minorHAnsi"/>
          <w:lang w:eastAsia="en-US"/>
        </w:rPr>
      </w:pPr>
      <w:r w:rsidRPr="00540CAC">
        <w:rPr>
          <w:rFonts w:asciiTheme="minorHAnsi" w:eastAsia="Calibri" w:hAnsiTheme="minorHAnsi"/>
          <w:b/>
          <w:u w:val="single"/>
          <w:lang w:eastAsia="en-US"/>
        </w:rPr>
        <w:t>Előadó: polgármester</w:t>
      </w:r>
    </w:p>
    <w:p w:rsidR="00540CAC" w:rsidRDefault="00540CAC"/>
    <w:p w:rsidR="00540CAC" w:rsidRDefault="00540CAC">
      <w:r>
        <w:t>Boros Tamás polgármester felkéri Máté Angelika ügyintézőt, hogy nyújtson tájékoztatást a költségvetés módosításról.</w:t>
      </w:r>
    </w:p>
    <w:p w:rsidR="00540CAC" w:rsidRDefault="00540CAC"/>
    <w:p w:rsidR="00540CAC" w:rsidRDefault="00540CAC">
      <w:r>
        <w:t xml:space="preserve">Máté Angelika pénzügyi ügyintéző elmondja, hogy a módosítás általános tételeket tartalmaz. Az anyakönyvi tanfolyamra 3 fő került beiskolázásra. Jelentős módosításokra az első félévben nem került sor. </w:t>
      </w:r>
    </w:p>
    <w:p w:rsidR="00540CAC" w:rsidRDefault="00540CAC"/>
    <w:p w:rsidR="00540CAC" w:rsidRDefault="00540CAC">
      <w:r>
        <w:t xml:space="preserve">Boros Tamás polgármester elmondja, hogy mindig igyekeztünk úgy alakítani a költségvetést, hogy kijöjjön belőle a közös hivatal. Sajnos </w:t>
      </w:r>
      <w:proofErr w:type="gramStart"/>
      <w:r>
        <w:t>az  idei</w:t>
      </w:r>
      <w:proofErr w:type="gramEnd"/>
      <w:r>
        <w:t xml:space="preserve"> évben már ez nem valósul meg.</w:t>
      </w:r>
    </w:p>
    <w:p w:rsidR="00540CAC" w:rsidRDefault="00540CAC"/>
    <w:p w:rsidR="00540CAC" w:rsidRDefault="00540CAC" w:rsidP="00540CAC">
      <w:pPr>
        <w:jc w:val="both"/>
      </w:pPr>
      <w:r>
        <w:t>Boros Tamás polgármester megkérdezi, hogy van-e valakinek kérdése, hozzászólása?</w:t>
      </w:r>
    </w:p>
    <w:p w:rsidR="00540CAC" w:rsidRDefault="00540CAC" w:rsidP="00540CAC">
      <w:pPr>
        <w:jc w:val="both"/>
      </w:pPr>
    </w:p>
    <w:p w:rsidR="00540CAC" w:rsidRDefault="00540CAC" w:rsidP="00540CAC">
      <w:pPr>
        <w:jc w:val="both"/>
      </w:pPr>
      <w: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5 igen szavazattal, ellenszavazat</w:t>
      </w:r>
      <w:proofErr w:type="gramStart"/>
      <w:r>
        <w:t>,  tartózkodás</w:t>
      </w:r>
      <w:proofErr w:type="gramEnd"/>
      <w:r>
        <w:t xml:space="preserve"> nélkül a következő határozatot hozta:</w:t>
      </w:r>
    </w:p>
    <w:p w:rsidR="00540CAC" w:rsidRDefault="003748C1" w:rsidP="00540CAC">
      <w:pPr>
        <w:jc w:val="center"/>
        <w:rPr>
          <w:b/>
          <w:u w:val="single"/>
        </w:rPr>
      </w:pPr>
      <w:r>
        <w:rPr>
          <w:b/>
          <w:u w:val="single"/>
        </w:rPr>
        <w:t>32</w:t>
      </w:r>
      <w:r w:rsidR="00540CAC">
        <w:rPr>
          <w:b/>
          <w:u w:val="single"/>
        </w:rPr>
        <w:t>/2022. (IX.19.) önkormányzati határozat</w:t>
      </w:r>
    </w:p>
    <w:p w:rsidR="00540CAC" w:rsidRDefault="00540CAC" w:rsidP="00540CAC">
      <w:pPr>
        <w:jc w:val="both"/>
      </w:pPr>
      <w:r>
        <w:t>Magyargencs Község Önkormányzat Képviselő-testülete úgy döntött, hogy elfogadja a Nemesgörzsönyi Közös Önkormányzati Hivatal 2022. évi költségvetésének módosítását az előterjesztés szerint.</w:t>
      </w:r>
    </w:p>
    <w:p w:rsidR="00540CAC" w:rsidRDefault="00540CAC" w:rsidP="00540CAC">
      <w:r>
        <w:t>Felelős: jegyző, aljegyző</w:t>
      </w:r>
    </w:p>
    <w:p w:rsidR="00540CAC" w:rsidRDefault="00540CAC" w:rsidP="00540CAC">
      <w:r>
        <w:t>Határidő: 2022.09.30.</w:t>
      </w:r>
    </w:p>
    <w:p w:rsidR="00540CAC" w:rsidRDefault="00540CAC"/>
    <w:p w:rsidR="00540CAC" w:rsidRPr="00540CAC" w:rsidRDefault="00540CAC" w:rsidP="00540CAC">
      <w:pPr>
        <w:contextualSpacing/>
        <w:rPr>
          <w:rFonts w:asciiTheme="minorHAnsi" w:eastAsia="Calibri" w:hAnsiTheme="minorHAnsi"/>
          <w:b/>
          <w:u w:val="single"/>
          <w:lang w:eastAsia="en-US"/>
        </w:rPr>
      </w:pPr>
      <w:r w:rsidRPr="00540CAC">
        <w:rPr>
          <w:rFonts w:asciiTheme="minorHAnsi" w:eastAsia="Calibri" w:hAnsiTheme="minorHAnsi"/>
          <w:b/>
          <w:u w:val="single"/>
          <w:lang w:eastAsia="en-US"/>
        </w:rPr>
        <w:t>2)Magyargencs Község Önkormányzat 2022. évi költségvetésének módosítása</w:t>
      </w:r>
    </w:p>
    <w:p w:rsidR="00540CAC" w:rsidRPr="00540CAC" w:rsidRDefault="00540CAC" w:rsidP="00540CAC">
      <w:pPr>
        <w:contextualSpacing/>
        <w:rPr>
          <w:rFonts w:asciiTheme="minorHAnsi" w:eastAsia="Calibri" w:hAnsiTheme="minorHAnsi"/>
          <w:b/>
          <w:u w:val="single"/>
          <w:lang w:eastAsia="en-US"/>
        </w:rPr>
      </w:pPr>
      <w:r w:rsidRPr="00540CAC">
        <w:rPr>
          <w:rFonts w:asciiTheme="minorHAnsi" w:eastAsia="Calibri" w:hAnsiTheme="minorHAnsi"/>
          <w:b/>
          <w:u w:val="single"/>
          <w:lang w:eastAsia="en-US"/>
        </w:rPr>
        <w:t>Előadó: polgármester</w:t>
      </w:r>
    </w:p>
    <w:p w:rsidR="00540CAC" w:rsidRDefault="00540CAC"/>
    <w:p w:rsidR="00540CAC" w:rsidRDefault="00DE339A">
      <w:r>
        <w:t>Boros Tamás polgármester felkéri Máté Angelika pénzügyi ügyintézőt, hogy nyújtson tájékoztatást az önkormányzat költségvetés módosításáról.</w:t>
      </w:r>
    </w:p>
    <w:p w:rsidR="00DE339A" w:rsidRDefault="00DE339A"/>
    <w:p w:rsidR="00DE339A" w:rsidRDefault="00DE339A" w:rsidP="00DE339A">
      <w:r>
        <w:t xml:space="preserve">Máté Angelika pénzügyi ügyintéző elmondja, hogy a költségvetés módosítására egyrészt a felmerült, a tervezéskor még előre nem látható kiadások, és az ezekhez biztosított </w:t>
      </w:r>
      <w:proofErr w:type="gramStart"/>
      <w:r>
        <w:t>plusz források</w:t>
      </w:r>
      <w:proofErr w:type="gramEnd"/>
      <w:r>
        <w:t xml:space="preserve"> miatt vált szükségessé, másrészt a 06.30-ig teljesített kifizetések arányában korrigáltuk az előirányzatokat, valamint az előirányzatok a kormányzati funkciók között kerültek átvezetésre.</w:t>
      </w:r>
    </w:p>
    <w:p w:rsidR="00DE339A" w:rsidRDefault="00DE339A" w:rsidP="00DE339A">
      <w:r>
        <w:t xml:space="preserve">Az Önkormányzat eredeti költségvetési főösszege 100.676 e Ft, a módosított költségvetési </w:t>
      </w:r>
      <w:proofErr w:type="gramStart"/>
      <w:r>
        <w:t>főösszeg  104.</w:t>
      </w:r>
      <w:proofErr w:type="gramEnd"/>
      <w:r>
        <w:t>147 e Ft.</w:t>
      </w:r>
    </w:p>
    <w:p w:rsidR="00DE339A" w:rsidRDefault="00DE339A" w:rsidP="00DE339A">
      <w:r>
        <w:t>Kiadási oldalon módosítás vált szükségessé az alábbi tételeken:</w:t>
      </w:r>
    </w:p>
    <w:p w:rsidR="00DE339A" w:rsidRDefault="00DE339A" w:rsidP="00DE339A">
      <w:pPr>
        <w:pStyle w:val="Listaszerbekezds"/>
        <w:numPr>
          <w:ilvl w:val="0"/>
          <w:numId w:val="5"/>
        </w:numPr>
      </w:pPr>
      <w:r>
        <w:t>Tartalék összege növelésre került, módosított összege: 15.353 e Ft.</w:t>
      </w:r>
    </w:p>
    <w:p w:rsidR="00DE339A" w:rsidRDefault="00DE339A" w:rsidP="00DE339A">
      <w:r>
        <w:t>Bevételi oldalon:</w:t>
      </w:r>
    </w:p>
    <w:p w:rsidR="00DE339A" w:rsidRDefault="00DE339A" w:rsidP="00DE339A">
      <w:pPr>
        <w:pStyle w:val="Listaszerbekezds"/>
        <w:numPr>
          <w:ilvl w:val="0"/>
          <w:numId w:val="5"/>
        </w:numPr>
      </w:pPr>
      <w:r>
        <w:t>Az előző évi maradvány a beszámoló adatai alapján került módosításra.</w:t>
      </w:r>
    </w:p>
    <w:p w:rsidR="00DE339A" w:rsidRDefault="00DE339A" w:rsidP="00DE339A">
      <w:pPr>
        <w:jc w:val="both"/>
      </w:pPr>
      <w:r>
        <w:t>Boros Tamás polgármester megkérdezi, hogy van-e valakinek kérdése, hozzászólása?</w:t>
      </w:r>
    </w:p>
    <w:p w:rsidR="00DE339A" w:rsidRDefault="00DE339A" w:rsidP="00DE339A">
      <w:pPr>
        <w:jc w:val="both"/>
      </w:pPr>
    </w:p>
    <w:p w:rsidR="00DE339A" w:rsidRDefault="00DE339A" w:rsidP="00DE339A">
      <w:pPr>
        <w:jc w:val="both"/>
      </w:pPr>
      <w:r>
        <w:t xml:space="preserve">Boros Tamás polgármester megállapítja, hogy a község képviselői részéről kérdés, hozzászólás, módosító javaslat nem érkezett, ezért szavazásra bocsátja a fenti javaslatot, s </w:t>
      </w:r>
      <w:r>
        <w:lastRenderedPageBreak/>
        <w:t>megállapítja, hogy Magyargencs Község Önkormányzat Képviselő-testülete 5 igen szavazattal, ellenszavazat</w:t>
      </w:r>
      <w:proofErr w:type="gramStart"/>
      <w:r>
        <w:t>,  tartózkodás</w:t>
      </w:r>
      <w:proofErr w:type="gramEnd"/>
      <w:r>
        <w:t xml:space="preserve"> nélkül a következő rendeletet alkotja:</w:t>
      </w:r>
    </w:p>
    <w:p w:rsidR="00DE339A" w:rsidRDefault="00DE339A" w:rsidP="00DE339A">
      <w:pPr>
        <w:ind w:left="2832" w:firstLine="708"/>
        <w:jc w:val="both"/>
        <w:rPr>
          <w:b/>
          <w:u w:val="single"/>
        </w:rPr>
      </w:pPr>
    </w:p>
    <w:p w:rsidR="00DE339A" w:rsidRDefault="00682C99" w:rsidP="00DE339A">
      <w:pPr>
        <w:ind w:left="2832" w:firstLine="708"/>
        <w:jc w:val="both"/>
        <w:rPr>
          <w:b/>
          <w:u w:val="single"/>
        </w:rPr>
      </w:pPr>
      <w:r>
        <w:rPr>
          <w:b/>
          <w:u w:val="single"/>
        </w:rPr>
        <w:t>11</w:t>
      </w:r>
      <w:r w:rsidR="00DE339A">
        <w:rPr>
          <w:b/>
          <w:u w:val="single"/>
        </w:rPr>
        <w:t>/2022.(IX.29.) önkormányzati rendelete</w:t>
      </w:r>
    </w:p>
    <w:p w:rsidR="00DE339A" w:rsidRDefault="00682C99" w:rsidP="00682C99">
      <w:pPr>
        <w:pStyle w:val="Szvegtrzs"/>
        <w:spacing w:before="240" w:after="480" w:line="240" w:lineRule="auto"/>
        <w:ind w:left="3540"/>
        <w:jc w:val="both"/>
        <w:rPr>
          <w:bCs/>
        </w:rPr>
      </w:pPr>
      <w:proofErr w:type="gramStart"/>
      <w:r>
        <w:rPr>
          <w:b/>
          <w:bCs/>
        </w:rPr>
        <w:t>Magyargencs</w:t>
      </w:r>
      <w:r w:rsidR="00DE339A">
        <w:rPr>
          <w:b/>
          <w:bCs/>
        </w:rPr>
        <w:t xml:space="preserve">  község</w:t>
      </w:r>
      <w:proofErr w:type="gramEnd"/>
      <w:r w:rsidR="00DE339A">
        <w:rPr>
          <w:b/>
          <w:bCs/>
        </w:rPr>
        <w:t xml:space="preserve"> Önkormányzat Képviselő-testülete úgy döntött, hogy </w:t>
      </w:r>
      <w:r>
        <w:rPr>
          <w:b/>
          <w:bCs/>
        </w:rPr>
        <w:t xml:space="preserve">az önkormányzat 2022 évi költségvetéséről szóló 1/2022. (II.8.) önkormányzati rendelet módosításáról </w:t>
      </w:r>
      <w:r w:rsidR="00DE339A">
        <w:rPr>
          <w:b/>
          <w:bCs/>
        </w:rPr>
        <w:t>szóló, fenti</w:t>
      </w:r>
      <w:r w:rsidR="00DE339A">
        <w:rPr>
          <w:bCs/>
        </w:rPr>
        <w:t xml:space="preserve"> számú rendeletét az előterjesztésben foglaltaknak megfelelően megalkotja</w:t>
      </w:r>
    </w:p>
    <w:p w:rsidR="00682C99" w:rsidRPr="00682C99" w:rsidRDefault="00682C99" w:rsidP="00682C99">
      <w:pPr>
        <w:contextualSpacing/>
        <w:rPr>
          <w:rFonts w:asciiTheme="minorHAnsi" w:eastAsia="Calibri" w:hAnsiTheme="minorHAnsi"/>
          <w:b/>
          <w:u w:val="single"/>
          <w:lang w:eastAsia="en-US"/>
        </w:rPr>
      </w:pPr>
      <w:r w:rsidRPr="00682C99">
        <w:rPr>
          <w:rFonts w:asciiTheme="minorHAnsi" w:eastAsia="Calibri" w:hAnsiTheme="minorHAnsi"/>
          <w:b/>
          <w:u w:val="single"/>
          <w:lang w:eastAsia="en-US"/>
        </w:rPr>
        <w:t>3)Gördülő Fejlesztési Terv elfogadása</w:t>
      </w:r>
    </w:p>
    <w:p w:rsidR="00682C99" w:rsidRPr="00682C99" w:rsidRDefault="00682C99" w:rsidP="00682C99">
      <w:pPr>
        <w:contextualSpacing/>
        <w:rPr>
          <w:rFonts w:asciiTheme="minorHAnsi" w:eastAsia="Calibri" w:hAnsiTheme="minorHAnsi"/>
          <w:b/>
          <w:u w:val="single"/>
          <w:lang w:eastAsia="en-US"/>
        </w:rPr>
      </w:pPr>
      <w:r w:rsidRPr="00682C99">
        <w:rPr>
          <w:rFonts w:asciiTheme="minorHAnsi" w:eastAsia="Calibri" w:hAnsiTheme="minorHAnsi"/>
          <w:b/>
          <w:u w:val="single"/>
          <w:lang w:eastAsia="en-US"/>
        </w:rPr>
        <w:t>Előadó: polgármester</w:t>
      </w:r>
    </w:p>
    <w:p w:rsidR="00F1328D" w:rsidRDefault="00B32F85" w:rsidP="00F1328D">
      <w:pPr>
        <w:pStyle w:val="Default"/>
        <w:jc w:val="both"/>
        <w:rPr>
          <w:sz w:val="23"/>
          <w:szCs w:val="23"/>
        </w:rPr>
      </w:pPr>
      <w:r w:rsidRPr="00F1328D">
        <w:rPr>
          <w:bCs/>
        </w:rPr>
        <w:t>Boros Tamás polgármester</w:t>
      </w:r>
      <w:r w:rsidR="00F1328D" w:rsidRPr="00F1328D">
        <w:rPr>
          <w:bCs/>
        </w:rPr>
        <w:t xml:space="preserve"> tájékoztatja a Képviselő-testületet, hogy </w:t>
      </w:r>
      <w:r w:rsidR="00F1328D" w:rsidRPr="00F1328D">
        <w:rPr>
          <w:sz w:val="23"/>
          <w:szCs w:val="23"/>
        </w:rPr>
        <w:t xml:space="preserve">a Vízmű </w:t>
      </w:r>
      <w:r w:rsidR="00F1328D" w:rsidRPr="00F1328D">
        <w:rPr>
          <w:bCs/>
          <w:sz w:val="23"/>
          <w:szCs w:val="23"/>
        </w:rPr>
        <w:t xml:space="preserve">vagyonkezelésében vagy tulajdonában üzemeltetési szerződés alapján üzemeltetett </w:t>
      </w:r>
      <w:proofErr w:type="spellStart"/>
      <w:r w:rsidR="00F1328D" w:rsidRPr="00F1328D">
        <w:rPr>
          <w:sz w:val="23"/>
          <w:szCs w:val="23"/>
        </w:rPr>
        <w:t>víziközművek</w:t>
      </w:r>
      <w:proofErr w:type="spellEnd"/>
      <w:r w:rsidR="00F1328D" w:rsidRPr="00F1328D">
        <w:rPr>
          <w:sz w:val="23"/>
          <w:szCs w:val="23"/>
        </w:rPr>
        <w:t xml:space="preserve"> vonatkozásában a felújítás-pótlási tervet a Szolgáltató készíti el és nyújtja be, - annak tartalmára nézve az érintett </w:t>
      </w:r>
      <w:r w:rsidR="00F1328D" w:rsidRPr="00F1328D">
        <w:rPr>
          <w:bCs/>
          <w:sz w:val="23"/>
          <w:szCs w:val="23"/>
        </w:rPr>
        <w:t>önkormányzatok véleményezési joggal rendelkeznek</w:t>
      </w:r>
      <w:r w:rsidR="00F1328D" w:rsidRPr="00F1328D">
        <w:rPr>
          <w:sz w:val="23"/>
          <w:szCs w:val="23"/>
        </w:rPr>
        <w:t xml:space="preserve">. </w:t>
      </w:r>
      <w:r w:rsidR="00F1328D">
        <w:rPr>
          <w:sz w:val="23"/>
          <w:szCs w:val="23"/>
        </w:rPr>
        <w:t>Ismerteti a felújítási és pótlási terveket</w:t>
      </w:r>
      <w:r w:rsidR="0023059F">
        <w:rPr>
          <w:sz w:val="23"/>
          <w:szCs w:val="23"/>
        </w:rPr>
        <w:t>.</w:t>
      </w:r>
    </w:p>
    <w:p w:rsidR="0023059F" w:rsidRDefault="0023059F" w:rsidP="00F1328D">
      <w:pPr>
        <w:pStyle w:val="Default"/>
        <w:jc w:val="both"/>
        <w:rPr>
          <w:sz w:val="23"/>
          <w:szCs w:val="23"/>
        </w:rPr>
      </w:pPr>
    </w:p>
    <w:p w:rsidR="00244F51" w:rsidRDefault="00244F51" w:rsidP="00244F51">
      <w:pPr>
        <w:jc w:val="both"/>
      </w:pPr>
      <w:r>
        <w:t>Boros Tamás polgármester megkérdezi, hogy van-e valakinek kérdése, hozzászólása?</w:t>
      </w:r>
    </w:p>
    <w:p w:rsidR="00244F51" w:rsidRDefault="00244F51" w:rsidP="00244F51">
      <w:pPr>
        <w:jc w:val="both"/>
      </w:pPr>
    </w:p>
    <w:p w:rsidR="00244F51" w:rsidRDefault="00244F51" w:rsidP="00244F51">
      <w:pPr>
        <w:jc w:val="both"/>
      </w:pPr>
      <w: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5 igen szavazattal, ellenszavazat</w:t>
      </w:r>
      <w:proofErr w:type="gramStart"/>
      <w:r>
        <w:t>,  tartózkodás</w:t>
      </w:r>
      <w:proofErr w:type="gramEnd"/>
      <w:r>
        <w:t xml:space="preserve"> nélkül a következő határozatot hozta:</w:t>
      </w:r>
    </w:p>
    <w:p w:rsidR="00244F51" w:rsidRDefault="00244F51" w:rsidP="00244F51">
      <w:pPr>
        <w:jc w:val="center"/>
        <w:rPr>
          <w:b/>
          <w:u w:val="single"/>
        </w:rPr>
      </w:pPr>
    </w:p>
    <w:p w:rsidR="00244F51" w:rsidRDefault="00244F51" w:rsidP="00244F51">
      <w:pPr>
        <w:jc w:val="center"/>
        <w:rPr>
          <w:b/>
          <w:u w:val="single"/>
        </w:rPr>
      </w:pPr>
      <w:r>
        <w:rPr>
          <w:b/>
          <w:u w:val="single"/>
        </w:rPr>
        <w:t>33/2022. (IX.19.) önkormányzati határozat</w:t>
      </w:r>
    </w:p>
    <w:p w:rsidR="00244F51" w:rsidRDefault="00244F51" w:rsidP="00244F51">
      <w:pPr>
        <w:jc w:val="both"/>
      </w:pPr>
    </w:p>
    <w:p w:rsidR="00244F51" w:rsidRDefault="00244F51" w:rsidP="00244F51">
      <w:r>
        <w:rPr>
          <w:b/>
        </w:rPr>
        <w:t>Tárgy:</w:t>
      </w:r>
      <w:r>
        <w:t xml:space="preserve"> </w:t>
      </w:r>
      <w:r>
        <w:rPr>
          <w:b/>
        </w:rPr>
        <w:t xml:space="preserve">V14 </w:t>
      </w:r>
      <w:proofErr w:type="spellStart"/>
      <w:r>
        <w:t>viziközmű-rendszer</w:t>
      </w:r>
      <w:proofErr w:type="spellEnd"/>
      <w:r>
        <w:t xml:space="preserve"> 2023-2037. évi gördülő fejlesztési terv </w:t>
      </w:r>
    </w:p>
    <w:p w:rsidR="00244F51" w:rsidRDefault="00244F51" w:rsidP="00244F51"/>
    <w:p w:rsidR="00244F51" w:rsidRDefault="00244F51" w:rsidP="00244F51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Magyargencs Község Önkormányzat Képviselőtestülete a víziközmű-szolgáltatásról szóló 2011. évi CCIX. törvény 11. § (1) bekezdésében előírt 2023-2037. időtávra szóló V14 számú víziközmű-rendszerre vonatkozó gördülő fejlesztési tervet megtárgyalta.</w:t>
      </w:r>
    </w:p>
    <w:p w:rsidR="00244F51" w:rsidRDefault="00244F51" w:rsidP="00244F51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4F51" w:rsidRDefault="00244F51" w:rsidP="00244F51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Képviselőtestület véleményezési jogával élve egyetért a Pápai Víz- és Csatornamű </w:t>
      </w:r>
      <w:proofErr w:type="spellStart"/>
      <w:r>
        <w:rPr>
          <w:rFonts w:ascii="Times New Roman" w:hAnsi="Times New Roman"/>
          <w:sz w:val="24"/>
          <w:szCs w:val="24"/>
        </w:rPr>
        <w:t>Zrt</w:t>
      </w:r>
      <w:proofErr w:type="spellEnd"/>
      <w:r>
        <w:rPr>
          <w:rFonts w:ascii="Times New Roman" w:hAnsi="Times New Roman"/>
          <w:sz w:val="24"/>
          <w:szCs w:val="24"/>
        </w:rPr>
        <w:t xml:space="preserve">. vagyonkezelésében és tulajdonában lévő </w:t>
      </w:r>
      <w:proofErr w:type="spellStart"/>
      <w:r>
        <w:rPr>
          <w:rFonts w:ascii="Times New Roman" w:hAnsi="Times New Roman"/>
          <w:sz w:val="24"/>
          <w:szCs w:val="24"/>
        </w:rPr>
        <w:t>víziközművek</w:t>
      </w:r>
      <w:proofErr w:type="spellEnd"/>
      <w:r>
        <w:rPr>
          <w:rFonts w:ascii="Times New Roman" w:hAnsi="Times New Roman"/>
          <w:sz w:val="24"/>
          <w:szCs w:val="24"/>
        </w:rPr>
        <w:t xml:space="preserve"> és vagyonelemek előterjesztés szerinti felújítási, pótlási tervével.</w:t>
      </w:r>
    </w:p>
    <w:p w:rsidR="00244F51" w:rsidRDefault="00244F51" w:rsidP="00244F51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4F51" w:rsidRDefault="00244F51" w:rsidP="00244F51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Képviselőtestület jóváhagyja a Pápai Víz- és Csatornamű </w:t>
      </w:r>
      <w:proofErr w:type="spellStart"/>
      <w:r>
        <w:rPr>
          <w:rFonts w:ascii="Times New Roman" w:hAnsi="Times New Roman"/>
          <w:sz w:val="24"/>
          <w:szCs w:val="24"/>
        </w:rPr>
        <w:t>Zrt</w:t>
      </w:r>
      <w:proofErr w:type="spellEnd"/>
      <w:r>
        <w:rPr>
          <w:rFonts w:ascii="Times New Roman" w:hAnsi="Times New Roman"/>
          <w:sz w:val="24"/>
          <w:szCs w:val="24"/>
        </w:rPr>
        <w:t xml:space="preserve">. vagyonkezelésében és tulajdonában lévő </w:t>
      </w:r>
      <w:proofErr w:type="spellStart"/>
      <w:r>
        <w:rPr>
          <w:rFonts w:ascii="Times New Roman" w:hAnsi="Times New Roman"/>
          <w:sz w:val="24"/>
          <w:szCs w:val="24"/>
        </w:rPr>
        <w:t>víziközművek</w:t>
      </w:r>
      <w:proofErr w:type="spellEnd"/>
      <w:r>
        <w:rPr>
          <w:rFonts w:ascii="Times New Roman" w:hAnsi="Times New Roman"/>
          <w:sz w:val="24"/>
          <w:szCs w:val="24"/>
        </w:rPr>
        <w:t xml:space="preserve"> és vagyonelemek előterjesztés szerinti beruházási tervét.</w:t>
      </w:r>
    </w:p>
    <w:p w:rsidR="00244F51" w:rsidRDefault="00244F51" w:rsidP="00244F51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4F51" w:rsidRDefault="00244F51" w:rsidP="00244F51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b.) pontban jóváhagyott gördülő fejlesztési tervben meghatározott fejlesztések, pótlások és beruházások költségeinek pénzügyi forrásait felmerüléskor mindenkori éves költségvetésében </w:t>
      </w:r>
      <w:proofErr w:type="spellStart"/>
      <w:r>
        <w:rPr>
          <w:rFonts w:ascii="Times New Roman" w:hAnsi="Times New Roman"/>
          <w:sz w:val="24"/>
          <w:szCs w:val="24"/>
        </w:rPr>
        <w:t>biztosíja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44F51" w:rsidRDefault="00244F51" w:rsidP="00244F51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4F51" w:rsidRDefault="00244F51" w:rsidP="00244F51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Képviselőtestület a gördülő fejlesztési terv beruházási tervrészét a Pápai Víz- és Csatornamű </w:t>
      </w:r>
      <w:proofErr w:type="spellStart"/>
      <w:r>
        <w:rPr>
          <w:rFonts w:ascii="Times New Roman" w:hAnsi="Times New Roman"/>
          <w:sz w:val="24"/>
          <w:szCs w:val="24"/>
        </w:rPr>
        <w:t>Zrt</w:t>
      </w:r>
      <w:proofErr w:type="spellEnd"/>
      <w:r>
        <w:rPr>
          <w:rFonts w:ascii="Times New Roman" w:hAnsi="Times New Roman"/>
          <w:sz w:val="24"/>
          <w:szCs w:val="24"/>
        </w:rPr>
        <w:t>. számára véleményezésre megküldi.</w:t>
      </w:r>
    </w:p>
    <w:p w:rsidR="00244F51" w:rsidRDefault="00244F51" w:rsidP="00244F51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4F51" w:rsidRDefault="00244F51" w:rsidP="00244F51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Képviselőtestület felhatalmazza a Pápai Víz- és Csatornamű </w:t>
      </w:r>
      <w:proofErr w:type="spellStart"/>
      <w:r>
        <w:rPr>
          <w:rFonts w:ascii="Times New Roman" w:hAnsi="Times New Roman"/>
          <w:sz w:val="24"/>
          <w:szCs w:val="24"/>
        </w:rPr>
        <w:t>Zrt.-t</w:t>
      </w:r>
      <w:proofErr w:type="spellEnd"/>
      <w:r>
        <w:rPr>
          <w:rFonts w:ascii="Times New Roman" w:hAnsi="Times New Roman"/>
          <w:sz w:val="24"/>
          <w:szCs w:val="24"/>
        </w:rPr>
        <w:t xml:space="preserve">, hogy a gördülő fejlesztési tervet nyújtsa be a Magyar Energetikai és </w:t>
      </w:r>
      <w:proofErr w:type="spellStart"/>
      <w:r>
        <w:rPr>
          <w:rFonts w:ascii="Times New Roman" w:hAnsi="Times New Roman"/>
          <w:sz w:val="24"/>
          <w:szCs w:val="24"/>
        </w:rPr>
        <w:t>Közmű-Szabályozási</w:t>
      </w:r>
      <w:proofErr w:type="spellEnd"/>
      <w:r>
        <w:rPr>
          <w:rFonts w:ascii="Times New Roman" w:hAnsi="Times New Roman"/>
          <w:sz w:val="24"/>
          <w:szCs w:val="24"/>
        </w:rPr>
        <w:t xml:space="preserve"> Hivatalhoz.</w:t>
      </w:r>
    </w:p>
    <w:p w:rsidR="00244F51" w:rsidRDefault="00244F51" w:rsidP="00244F51">
      <w:pPr>
        <w:jc w:val="both"/>
      </w:pPr>
      <w:r>
        <w:t>Határidő: azonnal</w:t>
      </w:r>
    </w:p>
    <w:p w:rsidR="00244F51" w:rsidRDefault="00244F51" w:rsidP="00244F51">
      <w:pPr>
        <w:jc w:val="both"/>
      </w:pPr>
      <w:r>
        <w:t>Felelős: Boros Tamás polgármester</w:t>
      </w:r>
    </w:p>
    <w:p w:rsidR="0023059F" w:rsidRPr="00F1328D" w:rsidRDefault="0023059F" w:rsidP="00F1328D">
      <w:pPr>
        <w:pStyle w:val="Default"/>
        <w:jc w:val="both"/>
      </w:pPr>
    </w:p>
    <w:p w:rsidR="00244F51" w:rsidRDefault="00244F51" w:rsidP="00244F51">
      <w:pPr>
        <w:jc w:val="both"/>
      </w:pPr>
      <w:r>
        <w:t>Magyargencs Község Önkormányzat Képviselő-testülete 5 igen szavazattal, ellenszavazat</w:t>
      </w:r>
      <w:proofErr w:type="gramStart"/>
      <w:r>
        <w:t>,  tartózkodás</w:t>
      </w:r>
      <w:proofErr w:type="gramEnd"/>
      <w:r>
        <w:t xml:space="preserve"> nélkül a következő határozatot hozta:</w:t>
      </w:r>
    </w:p>
    <w:p w:rsidR="00244F51" w:rsidRDefault="00244F51" w:rsidP="00244F51">
      <w:pPr>
        <w:jc w:val="center"/>
        <w:rPr>
          <w:b/>
          <w:u w:val="single"/>
        </w:rPr>
      </w:pPr>
      <w:r>
        <w:rPr>
          <w:b/>
          <w:u w:val="single"/>
        </w:rPr>
        <w:t>34/2022. (IX.19.) önkormányzati határozat</w:t>
      </w:r>
    </w:p>
    <w:p w:rsidR="00244F51" w:rsidRDefault="00244F51" w:rsidP="00244F51">
      <w:r>
        <w:rPr>
          <w:b/>
        </w:rPr>
        <w:t>Tárgy:</w:t>
      </w:r>
      <w:r>
        <w:t xml:space="preserve"> </w:t>
      </w:r>
      <w:r>
        <w:rPr>
          <w:b/>
        </w:rPr>
        <w:t xml:space="preserve">V22 </w:t>
      </w:r>
      <w:proofErr w:type="spellStart"/>
      <w:r>
        <w:t>viziközmű-rendszer</w:t>
      </w:r>
      <w:proofErr w:type="spellEnd"/>
      <w:r>
        <w:t xml:space="preserve"> 2023-2037. évi gördülő fejlesztési terv </w:t>
      </w:r>
    </w:p>
    <w:p w:rsidR="00244F51" w:rsidRDefault="00244F51" w:rsidP="00244F51"/>
    <w:p w:rsidR="00244F51" w:rsidRDefault="00244F51" w:rsidP="00244F51">
      <w:pPr>
        <w:pStyle w:val="Listaszerbekezds"/>
        <w:numPr>
          <w:ilvl w:val="0"/>
          <w:numId w:val="6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Magyargencs Község Önkormányzat (Ellátásért Felelősök képviselője) Képviselőtestülete a víziközmű-szolgáltatásról szóló 2011. évi CCIX. törvény 11. § (1) bekezdésében előírt 2023-2037. időtávra szóló </w:t>
      </w:r>
      <w:r>
        <w:rPr>
          <w:rFonts w:ascii="Times New Roman" w:hAnsi="Times New Roman"/>
          <w:b/>
          <w:bCs/>
          <w:sz w:val="24"/>
          <w:szCs w:val="24"/>
        </w:rPr>
        <w:t xml:space="preserve">V22 </w:t>
      </w:r>
      <w:r>
        <w:rPr>
          <w:rFonts w:ascii="Times New Roman" w:hAnsi="Times New Roman"/>
          <w:sz w:val="24"/>
          <w:szCs w:val="24"/>
        </w:rPr>
        <w:t>számú víziközmű-rendszerre vonatkozó gördülő fejlesztési tervet megtárgyalta.</w:t>
      </w:r>
    </w:p>
    <w:p w:rsidR="00244F51" w:rsidRDefault="00244F51" w:rsidP="00244F51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244F51" w:rsidRDefault="00244F51" w:rsidP="00244F51">
      <w:pPr>
        <w:pStyle w:val="Listaszerbekezds"/>
        <w:numPr>
          <w:ilvl w:val="0"/>
          <w:numId w:val="7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Képviselőtestület véleményezési jogával élve egyetért a Pápai Víz- és Csatornamű </w:t>
      </w:r>
      <w:proofErr w:type="spellStart"/>
      <w:r>
        <w:rPr>
          <w:rFonts w:ascii="Times New Roman" w:hAnsi="Times New Roman"/>
          <w:sz w:val="24"/>
          <w:szCs w:val="24"/>
        </w:rPr>
        <w:t>Zrt</w:t>
      </w:r>
      <w:proofErr w:type="spellEnd"/>
      <w:r>
        <w:rPr>
          <w:rFonts w:ascii="Times New Roman" w:hAnsi="Times New Roman"/>
          <w:sz w:val="24"/>
          <w:szCs w:val="24"/>
        </w:rPr>
        <w:t xml:space="preserve">. bérüzemeltetésében lévő </w:t>
      </w:r>
      <w:proofErr w:type="spellStart"/>
      <w:r>
        <w:rPr>
          <w:rFonts w:ascii="Times New Roman" w:hAnsi="Times New Roman"/>
          <w:sz w:val="24"/>
          <w:szCs w:val="24"/>
        </w:rPr>
        <w:t>víziközmű</w:t>
      </w:r>
      <w:proofErr w:type="spellEnd"/>
      <w:r>
        <w:rPr>
          <w:rFonts w:ascii="Times New Roman" w:hAnsi="Times New Roman"/>
          <w:sz w:val="24"/>
          <w:szCs w:val="24"/>
        </w:rPr>
        <w:t xml:space="preserve"> és vagyonelemek előterjesztés szerinti felújítási, pótlási tervével.</w:t>
      </w:r>
    </w:p>
    <w:p w:rsidR="00244F51" w:rsidRDefault="00244F51" w:rsidP="00244F51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244F51" w:rsidRDefault="00244F51" w:rsidP="00244F51">
      <w:pPr>
        <w:pStyle w:val="Nincstrkz"/>
        <w:numPr>
          <w:ilvl w:val="0"/>
          <w:numId w:val="7"/>
        </w:numPr>
        <w:spacing w:line="276" w:lineRule="auto"/>
        <w:jc w:val="both"/>
      </w:pPr>
      <w:r>
        <w:t xml:space="preserve">A gördülő fejlesztési tervben tervezett felújítási és pótlási feladatok – jelenlegi ismereteink szerint – biztosítják a víziközmű-rendszer biztonságos működését, új </w:t>
      </w:r>
      <w:proofErr w:type="spellStart"/>
      <w:r>
        <w:t>víziközmű</w:t>
      </w:r>
      <w:proofErr w:type="spellEnd"/>
      <w:r>
        <w:t xml:space="preserve"> létesítése, a meglévő </w:t>
      </w:r>
      <w:proofErr w:type="spellStart"/>
      <w:r>
        <w:t>víziközmű</w:t>
      </w:r>
      <w:proofErr w:type="spellEnd"/>
      <w:r>
        <w:t xml:space="preserve"> bővítése nem szükséges, ezért beruházási terv nem</w:t>
      </w:r>
      <w:r>
        <w:rPr>
          <w:color w:val="FF0000"/>
        </w:rPr>
        <w:t xml:space="preserve"> </w:t>
      </w:r>
      <w:r>
        <w:t>kerül benyújtásra jóváhagyás céljából.</w:t>
      </w:r>
    </w:p>
    <w:p w:rsidR="00244F51" w:rsidRDefault="00244F51" w:rsidP="00244F51">
      <w:pPr>
        <w:pStyle w:val="Listaszerbekezds"/>
        <w:rPr>
          <w:rFonts w:ascii="Times New Roman" w:hAnsi="Times New Roman"/>
          <w:sz w:val="24"/>
          <w:szCs w:val="24"/>
        </w:rPr>
      </w:pPr>
    </w:p>
    <w:p w:rsidR="00244F51" w:rsidRDefault="00244F51" w:rsidP="00244F51">
      <w:pPr>
        <w:pStyle w:val="Listaszerbekezds"/>
        <w:numPr>
          <w:ilvl w:val="0"/>
          <w:numId w:val="6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Képviselőtestület felhatalmazza a Pápai Víz- és Csatornamű </w:t>
      </w:r>
      <w:proofErr w:type="spellStart"/>
      <w:r>
        <w:rPr>
          <w:rFonts w:ascii="Times New Roman" w:hAnsi="Times New Roman"/>
          <w:sz w:val="24"/>
          <w:szCs w:val="24"/>
        </w:rPr>
        <w:t>Zrt.-t</w:t>
      </w:r>
      <w:proofErr w:type="spellEnd"/>
      <w:r>
        <w:rPr>
          <w:rFonts w:ascii="Times New Roman" w:hAnsi="Times New Roman"/>
          <w:sz w:val="24"/>
          <w:szCs w:val="24"/>
        </w:rPr>
        <w:t xml:space="preserve">, hogy a gördülő fejlesztési tervet nyújtsa be a Magyar Energetikai és </w:t>
      </w:r>
      <w:proofErr w:type="spellStart"/>
      <w:r>
        <w:rPr>
          <w:rFonts w:ascii="Times New Roman" w:hAnsi="Times New Roman"/>
          <w:sz w:val="24"/>
          <w:szCs w:val="24"/>
        </w:rPr>
        <w:t>Közmű-Szabályozási</w:t>
      </w:r>
      <w:proofErr w:type="spellEnd"/>
      <w:r>
        <w:rPr>
          <w:rFonts w:ascii="Times New Roman" w:hAnsi="Times New Roman"/>
          <w:sz w:val="24"/>
          <w:szCs w:val="24"/>
        </w:rPr>
        <w:t xml:space="preserve"> Hivatalhoz.</w:t>
      </w:r>
    </w:p>
    <w:p w:rsidR="00244F51" w:rsidRDefault="00244F51" w:rsidP="00244F51">
      <w:pPr>
        <w:jc w:val="both"/>
      </w:pPr>
      <w:r>
        <w:t>Határidő: azonnal</w:t>
      </w:r>
    </w:p>
    <w:p w:rsidR="00244F51" w:rsidRDefault="00244F51" w:rsidP="00244F51">
      <w:pPr>
        <w:jc w:val="both"/>
      </w:pPr>
      <w:r>
        <w:t>Felelős: Boros Tamás polgármester</w:t>
      </w:r>
    </w:p>
    <w:p w:rsidR="00244F51" w:rsidRDefault="00244F51" w:rsidP="00244F51">
      <w:pPr>
        <w:jc w:val="both"/>
      </w:pPr>
    </w:p>
    <w:p w:rsidR="00244F51" w:rsidRPr="00244F51" w:rsidRDefault="00244F51" w:rsidP="00244F51">
      <w:pPr>
        <w:suppressAutoHyphens/>
        <w:rPr>
          <w:rFonts w:asciiTheme="minorHAnsi" w:eastAsia="Noto Sans CJK SC Regular" w:hAnsiTheme="minorHAnsi"/>
          <w:b/>
          <w:bCs/>
          <w:kern w:val="2"/>
          <w:u w:val="single"/>
          <w:lang w:eastAsia="zh-CN" w:bidi="hi-IN"/>
        </w:rPr>
      </w:pPr>
      <w:r w:rsidRPr="00244F51">
        <w:rPr>
          <w:rFonts w:asciiTheme="minorHAnsi" w:eastAsia="Noto Sans CJK SC Regular" w:hAnsiTheme="minorHAnsi"/>
          <w:b/>
          <w:bCs/>
          <w:kern w:val="2"/>
          <w:u w:val="single"/>
          <w:lang w:eastAsia="zh-CN" w:bidi="hi-IN"/>
        </w:rPr>
        <w:t>4)Víziközmű-vagyon ingyenes állami tulajdonba adásának tárgyalása</w:t>
      </w:r>
    </w:p>
    <w:p w:rsidR="00244F51" w:rsidRDefault="00244F51" w:rsidP="00244F51">
      <w:pPr>
        <w:jc w:val="both"/>
      </w:pPr>
      <w:r w:rsidRPr="00244F51">
        <w:rPr>
          <w:rFonts w:asciiTheme="minorHAnsi" w:eastAsia="Noto Sans CJK SC Regular" w:hAnsiTheme="minorHAnsi"/>
          <w:b/>
          <w:bCs/>
          <w:kern w:val="2"/>
          <w:u w:val="single"/>
          <w:lang w:eastAsia="zh-CN" w:bidi="hi-IN"/>
        </w:rPr>
        <w:t>Előadó: polgármester</w:t>
      </w:r>
    </w:p>
    <w:p w:rsidR="00244F51" w:rsidRDefault="00244F51" w:rsidP="00244F51">
      <w:pPr>
        <w:jc w:val="both"/>
      </w:pPr>
      <w:r>
        <w:t>Boros Tamás polgármester elmondja, ismerteti a víziközmű-vagyon átadás részleteit az előterjesztésnek megfelelően. Elmondja, hogy</w:t>
      </w:r>
      <w:r w:rsidR="002C69B1">
        <w:t xml:space="preserve"> nagyok a vízmű veszteségei, a víz hatósági áras, nem tudja kompenzálni a hiányt. Az energiaárak növekedése miatt hatalmas a hiány a következő évre.</w:t>
      </w:r>
      <w:r>
        <w:t xml:space="preserve"> </w:t>
      </w:r>
      <w:r w:rsidR="002C69B1">
        <w:t>A</w:t>
      </w:r>
      <w:r>
        <w:t>z önkormányzat nem rendelke</w:t>
      </w:r>
      <w:r w:rsidR="002C69B1">
        <w:t>zik olyan vagyonnal, ami fedezné ezt</w:t>
      </w:r>
      <w:r>
        <w:t xml:space="preserve"> a rá eső hiányt, így nincs más választás, mint az átadás. Ismerteti részletesen az előterjesztést.</w:t>
      </w:r>
    </w:p>
    <w:p w:rsidR="00244F51" w:rsidRDefault="00244F51" w:rsidP="00244F51">
      <w:pPr>
        <w:jc w:val="both"/>
      </w:pPr>
    </w:p>
    <w:p w:rsidR="00244F51" w:rsidRDefault="00244F51" w:rsidP="00244F51">
      <w:pPr>
        <w:jc w:val="both"/>
      </w:pPr>
      <w:r>
        <w:t>Boros Tamás polgármester megkérdezi, hogy van-e valakinek kérdése, hozzászólása?</w:t>
      </w:r>
    </w:p>
    <w:p w:rsidR="00244F51" w:rsidRDefault="00244F51" w:rsidP="00244F51">
      <w:pPr>
        <w:jc w:val="both"/>
      </w:pPr>
    </w:p>
    <w:p w:rsidR="00244F51" w:rsidRDefault="00244F51" w:rsidP="00244F51">
      <w:pPr>
        <w:jc w:val="both"/>
      </w:pPr>
      <w:r>
        <w:t xml:space="preserve">Boros Tamás polgármester megállapítja, hogy a község képviselői részéről kérdés, hozzászólás, módosító javaslat nem érkezett, ezért szavazásra bocsátja a fenti javaslatot, s megállapítja, hogy </w:t>
      </w:r>
      <w:r w:rsidR="000D3A74">
        <w:t>Magyargencs</w:t>
      </w:r>
      <w:r>
        <w:t xml:space="preserve"> Község Önkormányzat Képviselő-testülete 5 igen szavazattal, ellenszavazat</w:t>
      </w:r>
      <w:proofErr w:type="gramStart"/>
      <w:r>
        <w:t>,  tartózkodás</w:t>
      </w:r>
      <w:proofErr w:type="gramEnd"/>
      <w:r>
        <w:t xml:space="preserve"> nélkül a következő határozatot hozta:</w:t>
      </w:r>
    </w:p>
    <w:p w:rsidR="00244F51" w:rsidRDefault="00244F51" w:rsidP="00244F51">
      <w:pPr>
        <w:jc w:val="center"/>
        <w:rPr>
          <w:b/>
          <w:u w:val="single"/>
        </w:rPr>
      </w:pPr>
      <w:r>
        <w:rPr>
          <w:b/>
          <w:u w:val="single"/>
        </w:rPr>
        <w:t>35/2022. (IX.19.) önkormányzati határozat</w:t>
      </w:r>
    </w:p>
    <w:p w:rsidR="00244F51" w:rsidRDefault="00244F51" w:rsidP="00244F51">
      <w:pPr>
        <w:pStyle w:val="Cmsor4"/>
        <w:numPr>
          <w:ilvl w:val="0"/>
          <w:numId w:val="10"/>
        </w:numPr>
        <w:ind w:left="426" w:hanging="426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noProof/>
        </w:rPr>
        <w:t>MAGYARGENCS KÖZSÉG ÖNKORMÁNYZATA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none"/>
        </w:rPr>
        <w:t xml:space="preserve">Képviselő-testülete kinyilvánítja azon szándékát, miszerint az őt terhelő </w:t>
      </w:r>
      <w:r>
        <w:rPr>
          <w:rFonts w:ascii="Times New Roman" w:hAnsi="Times New Roman" w:cs="Times New Roman"/>
          <w:bCs/>
          <w:u w:val="none"/>
        </w:rPr>
        <w:t xml:space="preserve">víziközmű-szolgáltatás biztosítása </w:t>
      </w:r>
      <w:r>
        <w:rPr>
          <w:rFonts w:ascii="Times New Roman" w:hAnsi="Times New Roman" w:cs="Times New Roman"/>
          <w:bCs/>
          <w:u w:val="none"/>
        </w:rPr>
        <w:lastRenderedPageBreak/>
        <w:t>vonatkozásában fennálló ellátási kötelezettségének a Magyar Államra történő átruházására irányuló Integrációs Programban részt kíván venni.</w:t>
      </w:r>
    </w:p>
    <w:p w:rsidR="00244F51" w:rsidRDefault="00244F51" w:rsidP="00244F51"/>
    <w:p w:rsidR="00244F51" w:rsidRDefault="00244F51" w:rsidP="00244F51">
      <w:pPr>
        <w:pStyle w:val="Cmsor4"/>
        <w:numPr>
          <w:ilvl w:val="0"/>
          <w:numId w:val="10"/>
        </w:numPr>
        <w:ind w:left="426" w:hanging="426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noProof/>
        </w:rPr>
        <w:t>MAGYARGENCS KÖZSÉG ÖNKORMÁNYZATA</w:t>
      </w:r>
      <w:r>
        <w:rPr>
          <w:rFonts w:ascii="Times New Roman" w:hAnsi="Times New Roman" w:cs="Times New Roman"/>
          <w:u w:val="none"/>
        </w:rPr>
        <w:t xml:space="preserve"> Képviselő-testülete kinyilvánítja, hogy az előterjesztés részeként a Képviselő-testület elé terjesztett </w:t>
      </w:r>
    </w:p>
    <w:p w:rsidR="00244F51" w:rsidRDefault="00244F51" w:rsidP="00244F51">
      <w:pPr>
        <w:ind w:left="709" w:hanging="142"/>
        <w:jc w:val="both"/>
        <w:rPr>
          <w:bCs/>
        </w:rPr>
      </w:pPr>
      <w:r>
        <w:rPr>
          <w:bCs/>
        </w:rPr>
        <w:t xml:space="preserve">- a </w:t>
      </w:r>
      <w:proofErr w:type="spellStart"/>
      <w:r>
        <w:rPr>
          <w:bCs/>
        </w:rPr>
        <w:t>víziközmű</w:t>
      </w:r>
      <w:proofErr w:type="spellEnd"/>
      <w:r>
        <w:rPr>
          <w:bCs/>
        </w:rPr>
        <w:t xml:space="preserve"> vagyon és az azt működtető vagyon, </w:t>
      </w:r>
    </w:p>
    <w:p w:rsidR="00244F51" w:rsidRDefault="00244F51" w:rsidP="00244F51">
      <w:pPr>
        <w:ind w:left="709" w:hanging="142"/>
        <w:jc w:val="both"/>
        <w:rPr>
          <w:bCs/>
        </w:rPr>
      </w:pPr>
      <w:r>
        <w:rPr>
          <w:bCs/>
        </w:rPr>
        <w:t xml:space="preserve">- az átruházással érintett </w:t>
      </w:r>
      <w:proofErr w:type="spellStart"/>
      <w:r>
        <w:rPr>
          <w:bCs/>
        </w:rPr>
        <w:t>víziközmű</w:t>
      </w:r>
      <w:proofErr w:type="spellEnd"/>
      <w:r>
        <w:rPr>
          <w:bCs/>
        </w:rPr>
        <w:t xml:space="preserve"> vagyonhoz tartozó, víziközmű-fejlesztésre fel nem használt források tulajdonjogának térítésmentesen, nyilvántartási értéken történő átvezetéséről </w:t>
      </w:r>
    </w:p>
    <w:p w:rsidR="00244F51" w:rsidRDefault="00244F51" w:rsidP="00244F51">
      <w:pPr>
        <w:ind w:left="567"/>
        <w:jc w:val="both"/>
        <w:rPr>
          <w:bCs/>
        </w:rPr>
      </w:pPr>
      <w:proofErr w:type="gramStart"/>
      <w:r>
        <w:rPr>
          <w:bCs/>
        </w:rPr>
        <w:t>szóló</w:t>
      </w:r>
      <w:proofErr w:type="gramEnd"/>
      <w:r>
        <w:rPr>
          <w:bCs/>
        </w:rPr>
        <w:t xml:space="preserve"> megállapodás tervezetét megismerte, annak fő szövegtartalmával egyetért, ennek megfelelően felhatalmazza a polgármestert arra, hogy a jelen határozat 1. pontjában megjelölt cél megvalósítása érdekében azt aláírja és az átruházáshoz szükséges jognyilatkozatokat megtegye.</w:t>
      </w:r>
    </w:p>
    <w:p w:rsidR="00244F51" w:rsidRDefault="00244F51" w:rsidP="00244F51">
      <w:pPr>
        <w:ind w:left="284"/>
        <w:jc w:val="both"/>
        <w:rPr>
          <w:color w:val="000000"/>
        </w:rPr>
      </w:pPr>
      <w:r>
        <w:rPr>
          <w:noProof/>
        </w:rPr>
        <w:t>MAGYARGENCS KÖZSÉG ÖNKORMÁNYZATA</w:t>
      </w:r>
      <w:r>
        <w:t xml:space="preserve"> Képviselő-testülete kinyilvánítja</w:t>
      </w:r>
      <w:r>
        <w:rPr>
          <w:color w:val="000000"/>
        </w:rPr>
        <w:t>, hogy minden szükséges jognyilatkozatot és jogcselekményt</w:t>
      </w:r>
      <w:r>
        <w:rPr>
          <w:color w:val="000000"/>
          <w:shd w:val="clear" w:color="auto" w:fill="FFFFFF"/>
        </w:rPr>
        <w:t xml:space="preserve"> - ideértve különösen, de nem kizárólagosan a tőkeemeléshez szükséges, azt támogató döntések meghozatalát - </w:t>
      </w:r>
      <w:r>
        <w:rPr>
          <w:color w:val="000000"/>
        </w:rPr>
        <w:t xml:space="preserve">megtesz annak érdekében, hogy legkésőbb </w:t>
      </w:r>
      <w:r>
        <w:rPr>
          <w:color w:val="000000"/>
          <w:shd w:val="clear" w:color="auto" w:fill="FFFF00"/>
        </w:rPr>
        <w:t>2022.12.31.</w:t>
      </w:r>
      <w:r>
        <w:rPr>
          <w:color w:val="000000"/>
        </w:rPr>
        <w:t xml:space="preserve"> napjáig Magyar Állam a fenti </w:t>
      </w:r>
      <w:r>
        <w:rPr>
          <w:color w:val="000000"/>
          <w:shd w:val="clear" w:color="auto" w:fill="FFFF00"/>
        </w:rPr>
        <w:t>2.</w:t>
      </w:r>
      <w:r>
        <w:rPr>
          <w:color w:val="000000"/>
        </w:rPr>
        <w:t xml:space="preserve"> pontban hivatkozott víziközmű-rendszer üzemeltetésére jogosult víziközmű-szolgáltató társaságban a törzstőke/alaptőke új vagyoni hozzájárulás rendelkezésre bocsátásával történő felemelésével 5%-os mértékű szavazatelsőbbségi jogokat biztosító részesedést szerezhessen. </w:t>
      </w:r>
    </w:p>
    <w:p w:rsidR="00244F51" w:rsidRDefault="00244F51" w:rsidP="00244F51">
      <w:pPr>
        <w:rPr>
          <w:rFonts w:eastAsia="Calibri"/>
          <w:lang w:eastAsia="en-US"/>
        </w:rPr>
      </w:pPr>
    </w:p>
    <w:p w:rsidR="00244F51" w:rsidRDefault="00244F51" w:rsidP="00244F51">
      <w:pPr>
        <w:pStyle w:val="Cmsor4"/>
        <w:numPr>
          <w:ilvl w:val="0"/>
          <w:numId w:val="10"/>
        </w:numPr>
        <w:ind w:left="426" w:hanging="426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noProof/>
        </w:rPr>
        <w:t>MAGYARGENCS KÖZSÉG ÖNKORMÁNYZATA</w:t>
      </w:r>
      <w:r>
        <w:rPr>
          <w:rFonts w:ascii="Times New Roman" w:hAnsi="Times New Roman" w:cs="Times New Roman"/>
          <w:u w:val="none"/>
        </w:rPr>
        <w:t xml:space="preserve"> Képviselő-testülete kinyilvánítja, hogy a jelen határozat 1. pontjában megjelölt cél megvalósítása érdekében a polgármesternek felhatalmazást ad a jelen határozat 2. pontjában megjelölt megállapodás nyomán a </w:t>
      </w:r>
      <w:proofErr w:type="spellStart"/>
      <w:r>
        <w:rPr>
          <w:rFonts w:ascii="Times New Roman" w:hAnsi="Times New Roman" w:cs="Times New Roman"/>
          <w:u w:val="none"/>
        </w:rPr>
        <w:t>víziközmű</w:t>
      </w:r>
      <w:proofErr w:type="spellEnd"/>
      <w:r>
        <w:rPr>
          <w:rFonts w:ascii="Times New Roman" w:hAnsi="Times New Roman" w:cs="Times New Roman"/>
          <w:u w:val="none"/>
        </w:rPr>
        <w:t xml:space="preserve"> vagyon és az azt működtető vagyon Magyar Állam részére történő térítésmentes átadására.</w:t>
      </w:r>
    </w:p>
    <w:p w:rsidR="00244F51" w:rsidRDefault="00244F51" w:rsidP="00244F51">
      <w:pPr>
        <w:jc w:val="both"/>
        <w:rPr>
          <w:bCs/>
        </w:rPr>
      </w:pPr>
    </w:p>
    <w:p w:rsidR="00244F51" w:rsidRDefault="00244F51" w:rsidP="00244F51">
      <w:pPr>
        <w:pStyle w:val="Listaszerbekezds"/>
        <w:spacing w:after="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Felelős: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>Boros Tamás</w:t>
      </w:r>
      <w:r>
        <w:rPr>
          <w:rFonts w:ascii="Times New Roman" w:hAnsi="Times New Roman"/>
          <w:bCs/>
          <w:sz w:val="24"/>
          <w:szCs w:val="24"/>
        </w:rPr>
        <w:t xml:space="preserve"> polgármester</w:t>
      </w:r>
    </w:p>
    <w:p w:rsidR="00244F51" w:rsidRDefault="00244F51" w:rsidP="00244F51">
      <w:pPr>
        <w:pStyle w:val="Listaszerbekezds"/>
        <w:spacing w:after="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Határidő: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azonnal és folyamatos</w:t>
      </w:r>
    </w:p>
    <w:p w:rsidR="00244F51" w:rsidRDefault="00244F51" w:rsidP="00244F51">
      <w:pPr>
        <w:suppressAutoHyphens/>
        <w:rPr>
          <w:rFonts w:asciiTheme="minorHAnsi" w:eastAsia="Noto Sans CJK SC Regular" w:hAnsiTheme="minorHAnsi"/>
          <w:bCs/>
          <w:kern w:val="2"/>
          <w:lang w:eastAsia="zh-CN" w:bidi="hi-IN"/>
        </w:rPr>
      </w:pPr>
    </w:p>
    <w:p w:rsidR="00244F51" w:rsidRPr="00244F51" w:rsidRDefault="00244F51" w:rsidP="00244F51">
      <w:pPr>
        <w:suppressAutoHyphens/>
        <w:rPr>
          <w:rFonts w:asciiTheme="minorHAnsi" w:eastAsia="Noto Sans CJK SC Regular" w:hAnsiTheme="minorHAnsi"/>
          <w:b/>
          <w:bCs/>
          <w:kern w:val="2"/>
          <w:u w:val="single"/>
          <w:lang w:eastAsia="zh-CN" w:bidi="hi-IN"/>
        </w:rPr>
      </w:pPr>
      <w:r w:rsidRPr="00244F51">
        <w:rPr>
          <w:rFonts w:asciiTheme="minorHAnsi" w:eastAsia="Noto Sans CJK SC Regular" w:hAnsiTheme="minorHAnsi"/>
          <w:b/>
          <w:bCs/>
          <w:kern w:val="2"/>
          <w:u w:val="single"/>
          <w:lang w:eastAsia="zh-CN" w:bidi="hi-IN"/>
        </w:rPr>
        <w:t>5)Vegyes ügyek</w:t>
      </w:r>
    </w:p>
    <w:p w:rsidR="00244F51" w:rsidRPr="00244F51" w:rsidRDefault="00244F51" w:rsidP="00244F51">
      <w:pPr>
        <w:suppressAutoHyphens/>
        <w:rPr>
          <w:rFonts w:asciiTheme="minorHAnsi" w:eastAsia="Noto Sans CJK SC Regular" w:hAnsiTheme="minorHAnsi"/>
          <w:b/>
          <w:bCs/>
          <w:kern w:val="2"/>
          <w:u w:val="single"/>
          <w:lang w:eastAsia="zh-CN" w:bidi="hi-IN"/>
        </w:rPr>
      </w:pPr>
      <w:r w:rsidRPr="00244F51">
        <w:rPr>
          <w:rFonts w:asciiTheme="minorHAnsi" w:eastAsia="Noto Sans CJK SC Regular" w:hAnsiTheme="minorHAnsi"/>
          <w:b/>
          <w:bCs/>
          <w:kern w:val="2"/>
          <w:u w:val="single"/>
          <w:lang w:eastAsia="zh-CN" w:bidi="hi-IN"/>
        </w:rPr>
        <w:t>Előadó: polgármester</w:t>
      </w:r>
    </w:p>
    <w:p w:rsidR="00682C99" w:rsidRDefault="002C69B1" w:rsidP="00682C99">
      <w:pPr>
        <w:pStyle w:val="Szvegtrzs"/>
        <w:spacing w:before="240" w:after="480" w:line="240" w:lineRule="auto"/>
        <w:jc w:val="both"/>
        <w:rPr>
          <w:bCs/>
        </w:rPr>
      </w:pPr>
      <w:r>
        <w:rPr>
          <w:bCs/>
        </w:rPr>
        <w:t xml:space="preserve">Boros Tamás polgármester elmondja, hogy ismét kiváló minősítést kapott a település </w:t>
      </w:r>
      <w:proofErr w:type="spellStart"/>
      <w:r>
        <w:rPr>
          <w:bCs/>
        </w:rPr>
        <w:t>a</w:t>
      </w:r>
      <w:proofErr w:type="spellEnd"/>
      <w:r>
        <w:rPr>
          <w:bCs/>
        </w:rPr>
        <w:t xml:space="preserve"> virágos Veszprém Megyéért versenyen. Nem a virág mennyiségét díjazzák, hanem a folyamatot, honnan indultunk, hova érünk. Településképi szempontból sem mindegy</w:t>
      </w:r>
      <w:proofErr w:type="gramStart"/>
      <w:r>
        <w:rPr>
          <w:bCs/>
        </w:rPr>
        <w:t>,  ez</w:t>
      </w:r>
      <w:proofErr w:type="gramEnd"/>
      <w:r>
        <w:rPr>
          <w:bCs/>
        </w:rPr>
        <w:t xml:space="preserve"> már egy elvárás a település felé a lakosoktól. A bogrács </w:t>
      </w:r>
      <w:proofErr w:type="spellStart"/>
      <w:r>
        <w:rPr>
          <w:bCs/>
        </w:rPr>
        <w:t>party</w:t>
      </w:r>
      <w:proofErr w:type="spellEnd"/>
      <w:r>
        <w:rPr>
          <w:bCs/>
        </w:rPr>
        <w:t xml:space="preserve"> lebonyolítottuk, rendben volt minden, pozitívak a visszajelzések. Nagyon jó hangulatban telt a nap, a lakosok jól érezték magukat. Érdemes ezt a rendezvényt megtartani, mert kicsi a ráfordítási igénye.</w:t>
      </w:r>
    </w:p>
    <w:p w:rsidR="002C69B1" w:rsidRDefault="002C69B1" w:rsidP="00682C99">
      <w:pPr>
        <w:pStyle w:val="Szvegtrzs"/>
        <w:spacing w:before="240" w:after="480" w:line="240" w:lineRule="auto"/>
        <w:jc w:val="both"/>
        <w:rPr>
          <w:bCs/>
        </w:rPr>
      </w:pPr>
      <w:r>
        <w:rPr>
          <w:bCs/>
        </w:rPr>
        <w:t>A múzeum bérleti szerződése megújításra kerül a tájékoztatás szerint. 5 évre lehet maximálisan megkötni, 2008 óta itt va</w:t>
      </w:r>
      <w:r w:rsidR="0058130F">
        <w:rPr>
          <w:bCs/>
        </w:rPr>
        <w:t>nnak. Az ingyenes átadás többször szóba került, de mindig megakadt rajtunk kívülálló okok miatt. Májusban lejárt a mostani szerződés, a jelenlegi információk alapján meghosszabbításra kerül.</w:t>
      </w:r>
    </w:p>
    <w:p w:rsidR="0058130F" w:rsidRDefault="0058130F" w:rsidP="00682C99">
      <w:pPr>
        <w:pStyle w:val="Szvegtrzs"/>
        <w:spacing w:before="240" w:after="480" w:line="240" w:lineRule="auto"/>
        <w:jc w:val="both"/>
        <w:rPr>
          <w:bCs/>
        </w:rPr>
      </w:pPr>
      <w:r>
        <w:rPr>
          <w:bCs/>
        </w:rPr>
        <w:t>A konyhakert díjazása is megtörtént, az idei évben jelentkeztünk először. Megpróbáltuk a lakosságot megmozgatni. Népszerű volt, bármelyik jelentkező nyerhetett volna</w:t>
      </w:r>
      <w:r w:rsidR="002D1F85">
        <w:rPr>
          <w:bCs/>
        </w:rPr>
        <w:t xml:space="preserve">. Nehéz volt a döntés, hogy kit nevezzünk az országosra. </w:t>
      </w:r>
    </w:p>
    <w:p w:rsidR="002D1F85" w:rsidRDefault="002D1F85" w:rsidP="002D1F85">
      <w:pPr>
        <w:pStyle w:val="Szvegtrzs"/>
        <w:spacing w:after="0" w:line="240" w:lineRule="auto"/>
        <w:jc w:val="both"/>
        <w:rPr>
          <w:bCs/>
        </w:rPr>
      </w:pPr>
      <w:r>
        <w:rPr>
          <w:bCs/>
        </w:rPr>
        <w:lastRenderedPageBreak/>
        <w:t xml:space="preserve">Az idősek napját november végén szoktuk megtartani. Az időpontot most felül kell vizsgálni. A felújítás még folyamatban van, az adventet is jobban meg szeretnénk szervezni. Célszerű lenne februárban megtartani. Az egy üres időszak, nincsenek rendezvények. </w:t>
      </w:r>
    </w:p>
    <w:p w:rsidR="002D1F85" w:rsidRDefault="002D1F85" w:rsidP="002D1F85">
      <w:pPr>
        <w:pStyle w:val="Szvegtrzs"/>
        <w:spacing w:after="0" w:line="240" w:lineRule="auto"/>
        <w:jc w:val="both"/>
        <w:rPr>
          <w:bCs/>
        </w:rPr>
      </w:pPr>
    </w:p>
    <w:p w:rsidR="002D1F85" w:rsidRDefault="002D1F85" w:rsidP="002D1F85">
      <w:pPr>
        <w:pStyle w:val="Szvegtrzs"/>
        <w:spacing w:after="0" w:line="240" w:lineRule="auto"/>
        <w:jc w:val="both"/>
        <w:rPr>
          <w:bCs/>
        </w:rPr>
      </w:pPr>
      <w:r>
        <w:rPr>
          <w:bCs/>
        </w:rPr>
        <w:t>A Képviselő-testület egyetért az időpont módosításával.</w:t>
      </w:r>
    </w:p>
    <w:p w:rsidR="002D1F85" w:rsidRDefault="002D1F85" w:rsidP="002D1F85">
      <w:pPr>
        <w:pStyle w:val="Szvegtrzs"/>
        <w:spacing w:after="0" w:line="240" w:lineRule="auto"/>
        <w:jc w:val="both"/>
        <w:rPr>
          <w:bCs/>
        </w:rPr>
      </w:pPr>
    </w:p>
    <w:p w:rsidR="002D1F85" w:rsidRDefault="002D1F85" w:rsidP="002D1F85">
      <w:pPr>
        <w:pStyle w:val="Szvegtrzs"/>
        <w:spacing w:after="0" w:line="240" w:lineRule="auto"/>
        <w:jc w:val="both"/>
        <w:rPr>
          <w:bCs/>
        </w:rPr>
      </w:pPr>
      <w:r>
        <w:rPr>
          <w:bCs/>
        </w:rPr>
        <w:t xml:space="preserve">Boros Tamás polgármester elmondja, hogy egy időpontot kellene kijelölni a pályázati átadásokra. Az út, a </w:t>
      </w:r>
      <w:proofErr w:type="spellStart"/>
      <w:r>
        <w:rPr>
          <w:bCs/>
        </w:rPr>
        <w:t>kultúr</w:t>
      </w:r>
      <w:proofErr w:type="spellEnd"/>
      <w:r>
        <w:rPr>
          <w:bCs/>
        </w:rPr>
        <w:t xml:space="preserve">, a ravatalozó, kommunális gépek egyben lennének átadva. </w:t>
      </w:r>
    </w:p>
    <w:p w:rsidR="002D1F85" w:rsidRDefault="002D1F85" w:rsidP="002D1F85">
      <w:pPr>
        <w:pStyle w:val="Szvegtrzs"/>
        <w:spacing w:after="0" w:line="240" w:lineRule="auto"/>
        <w:jc w:val="both"/>
        <w:rPr>
          <w:bCs/>
        </w:rPr>
      </w:pPr>
    </w:p>
    <w:p w:rsidR="002D1F85" w:rsidRDefault="002D1F85" w:rsidP="002D1F85">
      <w:pPr>
        <w:pStyle w:val="Szvegtrzs"/>
        <w:spacing w:after="0" w:line="240" w:lineRule="auto"/>
        <w:jc w:val="both"/>
        <w:rPr>
          <w:bCs/>
        </w:rPr>
      </w:pPr>
      <w:r>
        <w:rPr>
          <w:bCs/>
        </w:rPr>
        <w:t xml:space="preserve">A körzeti megbízotti rendben változás történt. Sajnos kevés a rendőr, ezért berendelték a körzeti megbízottainkat. Egy </w:t>
      </w:r>
      <w:proofErr w:type="spellStart"/>
      <w:r>
        <w:rPr>
          <w:bCs/>
        </w:rPr>
        <w:t>körzetis</w:t>
      </w:r>
      <w:proofErr w:type="spellEnd"/>
      <w:r>
        <w:rPr>
          <w:bCs/>
        </w:rPr>
        <w:t xml:space="preserve"> lesz, Rendes László, aki 23 településen teljesít majd szolgálatot. Sajnos kb. havi 1 alkalommal fog kijutni egy-egy településre.</w:t>
      </w:r>
    </w:p>
    <w:p w:rsidR="002D1F85" w:rsidRDefault="002D1F85" w:rsidP="002D1F85">
      <w:pPr>
        <w:pStyle w:val="Szvegtrzs"/>
        <w:spacing w:after="0" w:line="240" w:lineRule="auto"/>
        <w:jc w:val="both"/>
        <w:rPr>
          <w:bCs/>
        </w:rPr>
      </w:pPr>
    </w:p>
    <w:p w:rsidR="002D1F85" w:rsidRDefault="002D1F85" w:rsidP="002D1F85">
      <w:pPr>
        <w:pStyle w:val="Szvegtrzs"/>
        <w:spacing w:after="0" w:line="240" w:lineRule="auto"/>
        <w:jc w:val="both"/>
        <w:rPr>
          <w:bCs/>
        </w:rPr>
      </w:pPr>
      <w:r>
        <w:rPr>
          <w:bCs/>
        </w:rPr>
        <w:t xml:space="preserve">A közvilágításnál is próbáltunk </w:t>
      </w:r>
      <w:r w:rsidR="003A064A">
        <w:rPr>
          <w:bCs/>
        </w:rPr>
        <w:t xml:space="preserve">intézkedéseket tenni, ígéretet kaptunk, hogy tájékoztatnak a lehetőségekről. 62 lámpatest van, lehetne égésidőt csökkenteni, kivetetni az égőt minden második lámpatestből, esetleg éjféltől 4-ig szüneteltetni a közvilágítást. Ezeknek sajnos anyagi vonzata van. A szüneteltetés sem biztos, hogy jó megoldás úgy, hogy a körzeti megbízott is ritkán jár, megnövekedhetnek a </w:t>
      </w:r>
      <w:proofErr w:type="spellStart"/>
      <w:r w:rsidR="003A064A">
        <w:rPr>
          <w:bCs/>
        </w:rPr>
        <w:t>büncselekmények</w:t>
      </w:r>
      <w:proofErr w:type="spellEnd"/>
      <w:r w:rsidR="003A064A">
        <w:rPr>
          <w:bCs/>
        </w:rPr>
        <w:t>.</w:t>
      </w:r>
    </w:p>
    <w:p w:rsidR="002C69B1" w:rsidRDefault="003A064A" w:rsidP="003A064A">
      <w:pPr>
        <w:pStyle w:val="Szvegtrzs"/>
        <w:spacing w:after="120" w:line="240" w:lineRule="auto"/>
        <w:jc w:val="both"/>
        <w:rPr>
          <w:bCs/>
        </w:rPr>
      </w:pPr>
      <w:r>
        <w:rPr>
          <w:bCs/>
        </w:rPr>
        <w:t>A hivatalnál és az oviban napelem került felszerelésre. A hivatalban ezzel ki tudjuk váltani a fűtést, az oviban az áramot. Az óvoda felújításakor beszerelésre került rásegítésnek egy vegyes tüzelésű kazán, így a gáz költségeit ezzel tudjuk csökkenteni.</w:t>
      </w:r>
    </w:p>
    <w:p w:rsidR="003A064A" w:rsidRDefault="003A064A" w:rsidP="003A064A">
      <w:pPr>
        <w:pStyle w:val="Szvegtrzs"/>
        <w:spacing w:after="120" w:line="240" w:lineRule="auto"/>
        <w:jc w:val="both"/>
        <w:rPr>
          <w:bCs/>
        </w:rPr>
      </w:pPr>
      <w:r>
        <w:rPr>
          <w:bCs/>
        </w:rPr>
        <w:t>Az iskolában csak gáz van, ott nincs más lehetőség. Tárgyalást kezdeményezünk az egyházközséggel, és az iskola vezetésével.</w:t>
      </w:r>
    </w:p>
    <w:p w:rsidR="003A064A" w:rsidRDefault="003A064A" w:rsidP="003A064A">
      <w:r>
        <w:t xml:space="preserve">Boros Tamás polgármester elmondja, hogy mint minden évben, most is lehetőség van a </w:t>
      </w:r>
      <w:proofErr w:type="spellStart"/>
      <w:r>
        <w:t>Bursa</w:t>
      </w:r>
      <w:proofErr w:type="spellEnd"/>
      <w:r>
        <w:t xml:space="preserve"> </w:t>
      </w:r>
      <w:proofErr w:type="spellStart"/>
      <w:r>
        <w:t>Hungaica</w:t>
      </w:r>
      <w:proofErr w:type="spellEnd"/>
      <w:r>
        <w:t xml:space="preserve"> pályázathoz történő csatlakozásra. A felsőoktatásban tanuló diákok pályázhatnak az ösztöndíjra. </w:t>
      </w:r>
    </w:p>
    <w:p w:rsidR="003A064A" w:rsidRDefault="003A064A" w:rsidP="003A064A">
      <w:r>
        <w:t>Javasolja a csatlakozást.</w:t>
      </w:r>
    </w:p>
    <w:p w:rsidR="003A064A" w:rsidRDefault="003A064A" w:rsidP="003A064A"/>
    <w:p w:rsidR="003A064A" w:rsidRDefault="00DE10C5" w:rsidP="003A064A">
      <w:pPr>
        <w:jc w:val="both"/>
      </w:pPr>
      <w:r>
        <w:t>Boros Tamás</w:t>
      </w:r>
      <w:r w:rsidR="003A064A">
        <w:t xml:space="preserve"> polgármester megkérdezi, hogy van-e valakinek kérdése, hozzászólása?</w:t>
      </w:r>
    </w:p>
    <w:p w:rsidR="003A064A" w:rsidRDefault="003A064A" w:rsidP="003A064A">
      <w:pPr>
        <w:jc w:val="both"/>
      </w:pPr>
    </w:p>
    <w:p w:rsidR="003A064A" w:rsidRDefault="00DE10C5" w:rsidP="003A064A">
      <w:pPr>
        <w:jc w:val="both"/>
      </w:pPr>
      <w:r>
        <w:t>Boros Tamás</w:t>
      </w:r>
      <w:r w:rsidR="003A064A"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t>Magyargencs</w:t>
      </w:r>
      <w:r w:rsidR="003A064A">
        <w:t xml:space="preserve"> Község Önkormányzat Képviselő-testülete </w:t>
      </w:r>
      <w:r>
        <w:t>5</w:t>
      </w:r>
      <w:r w:rsidR="003A064A">
        <w:t xml:space="preserve"> igen szavazattal, ellenszavazat</w:t>
      </w:r>
      <w:proofErr w:type="gramStart"/>
      <w:r w:rsidR="003A064A">
        <w:t>,  tartózkodás</w:t>
      </w:r>
      <w:proofErr w:type="gramEnd"/>
      <w:r w:rsidR="003A064A">
        <w:t xml:space="preserve"> nélkül a következő határozatot hozta:</w:t>
      </w:r>
    </w:p>
    <w:p w:rsidR="003A064A" w:rsidRDefault="003A064A" w:rsidP="003A064A"/>
    <w:p w:rsidR="003A064A" w:rsidRDefault="00DE10C5" w:rsidP="003A064A">
      <w:pPr>
        <w:spacing w:after="160" w:line="256" w:lineRule="auto"/>
        <w:jc w:val="center"/>
        <w:rPr>
          <w:rFonts w:eastAsiaTheme="minorHAnsi"/>
          <w:b/>
          <w:u w:val="single"/>
          <w:lang w:eastAsia="en-US"/>
        </w:rPr>
      </w:pPr>
      <w:r>
        <w:rPr>
          <w:rFonts w:eastAsiaTheme="minorHAnsi"/>
          <w:b/>
          <w:u w:val="single"/>
          <w:lang w:eastAsia="en-US"/>
        </w:rPr>
        <w:t>36</w:t>
      </w:r>
      <w:r w:rsidR="003A064A">
        <w:rPr>
          <w:rFonts w:eastAsiaTheme="minorHAnsi"/>
          <w:b/>
          <w:u w:val="single"/>
          <w:lang w:eastAsia="en-US"/>
        </w:rPr>
        <w:t>/2022. (IX.19.) önkormányzati határozat</w:t>
      </w:r>
    </w:p>
    <w:p w:rsidR="003A064A" w:rsidRDefault="00DE10C5" w:rsidP="003A064A">
      <w:r>
        <w:t>Magyargencs</w:t>
      </w:r>
      <w:r w:rsidR="003A064A">
        <w:t xml:space="preserve"> Község Önkormányzat Képviselő-testülete úgy döntött, hogy </w:t>
      </w:r>
    </w:p>
    <w:p w:rsidR="003A064A" w:rsidRDefault="003A064A" w:rsidP="003A064A">
      <w:pPr>
        <w:jc w:val="both"/>
      </w:pPr>
      <w:r>
        <w:t xml:space="preserve">1. Az önkormányzat a jogszabályoknak megfelelően kifejezett és visszavonhatatlan döntést hozott arról, hogy csatlakozni kíván a hátrányos szociális helyzetű felsőoktatási hallgatók, illetőleg felsőoktatási tanulmányokat kezdő fiatalok támogatására létrehozott </w:t>
      </w:r>
      <w:proofErr w:type="spellStart"/>
      <w:r>
        <w:t>Bursa</w:t>
      </w:r>
      <w:proofErr w:type="spellEnd"/>
      <w:r>
        <w:t xml:space="preserve"> Hungarica</w:t>
      </w:r>
    </w:p>
    <w:p w:rsidR="003A064A" w:rsidRDefault="003A064A" w:rsidP="003A064A">
      <w:pPr>
        <w:jc w:val="both"/>
      </w:pPr>
      <w:r>
        <w:t>Felsőoktatási Önkormányzati Ösztöndíjrendszer 2023. évi pályázati fordulójához.</w:t>
      </w:r>
    </w:p>
    <w:p w:rsidR="003A064A" w:rsidRDefault="003A064A" w:rsidP="003A064A">
      <w:pPr>
        <w:jc w:val="both"/>
      </w:pPr>
      <w:r>
        <w:t xml:space="preserve">2. Az önkormányzat a felsőoktatási hallgatók számára, valamint a felsőoktatási tanulmányokat kezdő fiatalok részére kiírandó </w:t>
      </w:r>
      <w:proofErr w:type="spellStart"/>
      <w:r>
        <w:t>Bursa</w:t>
      </w:r>
      <w:proofErr w:type="spellEnd"/>
      <w:r>
        <w:t xml:space="preserve"> Hungarica Felsőoktatási Önkormányzati Ösztöndíjrendszer 2023. évi pályázati fordulójának Általános Szerződési Feltételeit elfogadja, és kötelezettséget vállal arra, hogy a pályázatok kiírása, elbírálása és a települési önkormányzat által nyújtott támogatás összegének továbbítása során maradéktalanul az Általános Szerződési Feltételekben foglaltaknak megfelelően jár el.</w:t>
      </w:r>
    </w:p>
    <w:p w:rsidR="003A064A" w:rsidRDefault="003A064A" w:rsidP="003A064A">
      <w:pPr>
        <w:jc w:val="both"/>
      </w:pPr>
      <w:r>
        <w:t xml:space="preserve">3. Az önkormányzat kötelezettséget vállal arra, hogy a </w:t>
      </w:r>
      <w:proofErr w:type="spellStart"/>
      <w:r>
        <w:t>Bursa</w:t>
      </w:r>
      <w:proofErr w:type="spellEnd"/>
      <w:r>
        <w:t xml:space="preserve"> Hungarica Felsőoktatási Önkormányzati Ösztöndíjrendszer 2023. évi fordulója keretében a beérkezett pályázatokat és </w:t>
      </w:r>
      <w:r>
        <w:lastRenderedPageBreak/>
        <w:t xml:space="preserve">a pályázatokról hozott döntését a </w:t>
      </w:r>
      <w:hyperlink r:id="rId7" w:history="1">
        <w:r>
          <w:rPr>
            <w:rStyle w:val="Hiperhivatkozs"/>
          </w:rPr>
          <w:t>https://bursa.emet.hu/onk/tonkbelep.aspx</w:t>
        </w:r>
      </w:hyperlink>
      <w:r>
        <w:t xml:space="preserve"> internet címen elérhető </w:t>
      </w:r>
      <w:proofErr w:type="spellStart"/>
      <w:r>
        <w:t>EPER-Bursa</w:t>
      </w:r>
      <w:proofErr w:type="spellEnd"/>
      <w:r>
        <w:t xml:space="preserve"> rendszerben rögzíti.</w:t>
      </w:r>
    </w:p>
    <w:p w:rsidR="003A064A" w:rsidRDefault="003A064A" w:rsidP="003A064A">
      <w:pPr>
        <w:jc w:val="both"/>
      </w:pPr>
      <w:r>
        <w:t xml:space="preserve">4. Az önkormányzat nyilatkozik arról, hogy az </w:t>
      </w:r>
      <w:proofErr w:type="spellStart"/>
      <w:r>
        <w:t>EPER-Bursa</w:t>
      </w:r>
      <w:proofErr w:type="spellEnd"/>
      <w:r>
        <w:t xml:space="preserve"> rendszerben általa meghatározott és a pályázóktól bekérendő, a szociális körülmények igazolására fontosnak tartott nyilatkozatok és mellékletek nem állnak ellentétben a pályázati kiírás feltételeivel.</w:t>
      </w:r>
    </w:p>
    <w:p w:rsidR="003A064A" w:rsidRDefault="003A064A" w:rsidP="003A064A">
      <w:pPr>
        <w:jc w:val="both"/>
      </w:pPr>
      <w:r>
        <w:t>Felelős: polgármester</w:t>
      </w:r>
    </w:p>
    <w:p w:rsidR="003A064A" w:rsidRDefault="003A064A" w:rsidP="003A064A">
      <w:pPr>
        <w:jc w:val="both"/>
      </w:pPr>
      <w:r>
        <w:t>Határidő: 2022. szeptember 30.</w:t>
      </w:r>
    </w:p>
    <w:p w:rsidR="00DE10C5" w:rsidRDefault="00DE10C5" w:rsidP="00DE10C5">
      <w:pPr>
        <w:jc w:val="both"/>
      </w:pPr>
    </w:p>
    <w:p w:rsidR="00DE10C5" w:rsidRDefault="00DE10C5" w:rsidP="00DE10C5">
      <w:pPr>
        <w:jc w:val="both"/>
      </w:pPr>
      <w:r>
        <w:t>Boros Tamás polgármester elmondja, véleményezni kell az iskolai körzethatárokat is. Továbbra is a Vargha Gyula Református Óvoda és Iskola a kötelező felvételt biztosító általános iskola. A településen halmozottan hátrányos gyermek nincs.</w:t>
      </w:r>
    </w:p>
    <w:p w:rsidR="00DE10C5" w:rsidRDefault="00DE10C5" w:rsidP="00DE10C5">
      <w:pPr>
        <w:jc w:val="both"/>
      </w:pPr>
    </w:p>
    <w:p w:rsidR="00DE10C5" w:rsidRDefault="00DE10C5" w:rsidP="00DE10C5">
      <w:pPr>
        <w:jc w:val="both"/>
      </w:pPr>
      <w:r>
        <w:t>Boros Tamás polgármester megkérdezi, hogy van-e valakinek kérdése, hozzászólása?</w:t>
      </w:r>
    </w:p>
    <w:p w:rsidR="00DE10C5" w:rsidRDefault="00DE10C5" w:rsidP="00DE10C5">
      <w:pPr>
        <w:jc w:val="both"/>
      </w:pPr>
    </w:p>
    <w:p w:rsidR="00DE10C5" w:rsidRDefault="00FB51D7" w:rsidP="00DE10C5">
      <w:pPr>
        <w:jc w:val="both"/>
      </w:pPr>
      <w:r>
        <w:t>Boros Tamás</w:t>
      </w:r>
      <w:r w:rsidR="00DE10C5"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t>Magyargencs</w:t>
      </w:r>
      <w:r w:rsidR="00DE10C5">
        <w:t xml:space="preserve"> Község Önkormányzat Képviselő-testülete </w:t>
      </w:r>
      <w:r>
        <w:t>5</w:t>
      </w:r>
      <w:r w:rsidR="00DE10C5">
        <w:t xml:space="preserve"> igen szavazattal, ellenszavazat</w:t>
      </w:r>
      <w:proofErr w:type="gramStart"/>
      <w:r w:rsidR="00DE10C5">
        <w:t>,  tartózkodás</w:t>
      </w:r>
      <w:proofErr w:type="gramEnd"/>
      <w:r w:rsidR="00DE10C5">
        <w:t xml:space="preserve"> nélkül a következő határozatot hozta:</w:t>
      </w:r>
    </w:p>
    <w:p w:rsidR="00DE10C5" w:rsidRDefault="00DE10C5" w:rsidP="00DE10C5"/>
    <w:p w:rsidR="00DE10C5" w:rsidRDefault="00FB51D7" w:rsidP="00DE10C5">
      <w:pPr>
        <w:jc w:val="center"/>
        <w:rPr>
          <w:rFonts w:eastAsiaTheme="minorHAnsi"/>
          <w:b/>
          <w:u w:val="single"/>
          <w:lang w:eastAsia="en-US"/>
        </w:rPr>
      </w:pPr>
      <w:r>
        <w:rPr>
          <w:rFonts w:eastAsiaTheme="minorHAnsi"/>
          <w:b/>
          <w:u w:val="single"/>
          <w:lang w:eastAsia="en-US"/>
        </w:rPr>
        <w:t>37</w:t>
      </w:r>
      <w:r w:rsidR="00DE10C5">
        <w:rPr>
          <w:rFonts w:eastAsiaTheme="minorHAnsi"/>
          <w:b/>
          <w:u w:val="single"/>
          <w:lang w:eastAsia="en-US"/>
        </w:rPr>
        <w:t>/2022. (IX.19.) önkormányzati határozat</w:t>
      </w:r>
    </w:p>
    <w:p w:rsidR="00DE10C5" w:rsidRDefault="00DE10C5" w:rsidP="00DE10C5">
      <w:pPr>
        <w:rPr>
          <w:rFonts w:eastAsiaTheme="minorHAnsi"/>
          <w:b/>
          <w:u w:val="single"/>
          <w:lang w:eastAsia="en-US"/>
        </w:rPr>
      </w:pPr>
    </w:p>
    <w:p w:rsidR="00DE10C5" w:rsidRDefault="00FB51D7" w:rsidP="00DE10C5">
      <w:pPr>
        <w:jc w:val="both"/>
      </w:pPr>
      <w:r>
        <w:t>Magyargencs</w:t>
      </w:r>
      <w:r w:rsidR="00DE10C5">
        <w:t xml:space="preserve"> község Önkormányzata Képviselő-testülete a Pápai Tankerületi Központ által összeállított, </w:t>
      </w:r>
      <w:r>
        <w:t>Magyargencs</w:t>
      </w:r>
      <w:r w:rsidR="00DE10C5">
        <w:t xml:space="preserve"> Község közigazgatási területére vonatkozó kötelező felvételt biztosító általános iskolai körzethatár tervezettel egyetért.</w:t>
      </w:r>
    </w:p>
    <w:p w:rsidR="00DE10C5" w:rsidRDefault="00DE10C5" w:rsidP="00DE10C5">
      <w:pPr>
        <w:jc w:val="both"/>
      </w:pPr>
      <w:r>
        <w:t xml:space="preserve">A Nemesgörzsönyi Közös Önkormányzati Hivatal Jegyzőjének nyilvántartásában, </w:t>
      </w:r>
      <w:r w:rsidR="00FB51D7">
        <w:t>Magyargencs</w:t>
      </w:r>
      <w:r>
        <w:t xml:space="preserve"> Községben lakóhellyel, ennek hiányában tartózkodási hellyel rendelkező hátrányos</w:t>
      </w:r>
      <w:r>
        <w:br/>
        <w:t xml:space="preserve">helyzetű gyermekek </w:t>
      </w:r>
      <w:proofErr w:type="gramStart"/>
      <w:r>
        <w:t>létszáma :</w:t>
      </w:r>
      <w:proofErr w:type="gramEnd"/>
      <w:r>
        <w:t xml:space="preserve"> 0 fő.</w:t>
      </w:r>
    </w:p>
    <w:p w:rsidR="00DE10C5" w:rsidRDefault="00DE10C5" w:rsidP="00DE10C5">
      <w:pPr>
        <w:jc w:val="both"/>
      </w:pPr>
      <w:r>
        <w:t>Felelős: polgármester</w:t>
      </w:r>
    </w:p>
    <w:p w:rsidR="00DE10C5" w:rsidRDefault="00DE10C5" w:rsidP="00DE10C5">
      <w:pPr>
        <w:jc w:val="both"/>
      </w:pPr>
      <w:r>
        <w:t>Határidő</w:t>
      </w:r>
      <w:proofErr w:type="gramStart"/>
      <w:r>
        <w:t>:azonnal</w:t>
      </w:r>
      <w:proofErr w:type="gramEnd"/>
    </w:p>
    <w:p w:rsidR="00FB51D7" w:rsidRDefault="00FB51D7" w:rsidP="00FB51D7">
      <w:pPr>
        <w:pStyle w:val="Szvegtrzs"/>
        <w:spacing w:before="240" w:after="48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Boros Tamás polgármester megkérdezi, hogy a vegyes ügyek keretében van-e valakinek kérdése, hozzászólása?</w:t>
      </w:r>
    </w:p>
    <w:p w:rsidR="00FB51D7" w:rsidRDefault="00FB51D7" w:rsidP="00FB51D7">
      <w:pPr>
        <w:jc w:val="both"/>
        <w:rPr>
          <w:sz w:val="22"/>
          <w:szCs w:val="22"/>
        </w:rPr>
      </w:pPr>
      <w:r>
        <w:t>Megállapítja, hogy a Képviselő-testület nyilvános ülésén megtárgyalandó további napirend nincs, kérdés, bejelentés hiányában a 2022. szeptember 19-i nyilvános ülést 12óra 59 perckor berekeszti.</w:t>
      </w:r>
    </w:p>
    <w:p w:rsidR="00FB51D7" w:rsidRDefault="00FB51D7" w:rsidP="00FB51D7">
      <w:pPr>
        <w:jc w:val="both"/>
      </w:pPr>
    </w:p>
    <w:p w:rsidR="00FB51D7" w:rsidRDefault="00FB51D7" w:rsidP="00FB51D7">
      <w:pPr>
        <w:jc w:val="center"/>
      </w:pPr>
      <w:r>
        <w:t>K.m.f.</w:t>
      </w:r>
    </w:p>
    <w:p w:rsidR="00FB51D7" w:rsidRDefault="00FB51D7" w:rsidP="00FB51D7">
      <w:pPr>
        <w:jc w:val="both"/>
      </w:pPr>
    </w:p>
    <w:p w:rsidR="00FB51D7" w:rsidRDefault="00FB51D7" w:rsidP="00FB51D7">
      <w:pPr>
        <w:jc w:val="both"/>
      </w:pPr>
      <w:r>
        <w:t xml:space="preserve">Boros </w:t>
      </w:r>
      <w:proofErr w:type="gramStart"/>
      <w:r>
        <w:t xml:space="preserve">Tamás                            </w:t>
      </w:r>
      <w:r>
        <w:tab/>
      </w:r>
      <w:r>
        <w:tab/>
      </w:r>
      <w:r>
        <w:tab/>
      </w:r>
      <w:r>
        <w:tab/>
        <w:t xml:space="preserve">          Ivanics</w:t>
      </w:r>
      <w:proofErr w:type="gramEnd"/>
      <w:r>
        <w:t xml:space="preserve"> Barbara</w:t>
      </w:r>
    </w:p>
    <w:p w:rsidR="00FB51D7" w:rsidRDefault="00FB51D7" w:rsidP="00FB51D7">
      <w:pPr>
        <w:jc w:val="both"/>
      </w:pPr>
      <w:r>
        <w:t xml:space="preserve">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jegyző</w:t>
      </w:r>
    </w:p>
    <w:p w:rsidR="00FB51D7" w:rsidRDefault="00FB51D7" w:rsidP="00FB51D7">
      <w:pPr>
        <w:jc w:val="both"/>
      </w:pPr>
    </w:p>
    <w:p w:rsidR="00FB51D7" w:rsidRDefault="00FB51D7" w:rsidP="00FB51D7">
      <w:pPr>
        <w:jc w:val="both"/>
      </w:pPr>
      <w:r>
        <w:t>A jegyzőkönyv tartalmáért felel:</w:t>
      </w:r>
    </w:p>
    <w:p w:rsidR="00FB51D7" w:rsidRDefault="00FB51D7" w:rsidP="00FB51D7">
      <w:pPr>
        <w:ind w:left="4956" w:firstLine="708"/>
        <w:jc w:val="both"/>
      </w:pPr>
    </w:p>
    <w:p w:rsidR="00FB51D7" w:rsidRDefault="00FB51D7" w:rsidP="00FB51D7">
      <w:pPr>
        <w:ind w:left="4956" w:firstLine="708"/>
        <w:jc w:val="both"/>
      </w:pPr>
    </w:p>
    <w:p w:rsidR="00FB51D7" w:rsidRDefault="00FB51D7" w:rsidP="00FB51D7">
      <w:pPr>
        <w:ind w:left="4956" w:firstLine="708"/>
        <w:jc w:val="both"/>
      </w:pPr>
      <w:r>
        <w:t>Novák Edit</w:t>
      </w:r>
    </w:p>
    <w:p w:rsidR="00FB51D7" w:rsidRDefault="00FB51D7" w:rsidP="00FB51D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gramStart"/>
      <w:r>
        <w:t>aljegyző</w:t>
      </w:r>
      <w:proofErr w:type="gramEnd"/>
    </w:p>
    <w:p w:rsidR="00DE339A" w:rsidRDefault="00DE339A" w:rsidP="00682C99"/>
    <w:sectPr w:rsidR="00DE339A" w:rsidSect="00DC75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698" w:rsidRDefault="00771698" w:rsidP="00FB51D7">
      <w:r>
        <w:separator/>
      </w:r>
    </w:p>
  </w:endnote>
  <w:endnote w:type="continuationSeparator" w:id="0">
    <w:p w:rsidR="00771698" w:rsidRDefault="00771698" w:rsidP="00FB5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67141"/>
      <w:docPartObj>
        <w:docPartGallery w:val="Page Numbers (Bottom of Page)"/>
        <w:docPartUnique/>
      </w:docPartObj>
    </w:sdtPr>
    <w:sdtContent>
      <w:p w:rsidR="00FB51D7" w:rsidRDefault="00FB51D7">
        <w:pPr>
          <w:pStyle w:val="llb"/>
          <w:jc w:val="right"/>
        </w:pPr>
        <w:fldSimple w:instr=" PAGE   \* MERGEFORMAT ">
          <w:r w:rsidR="000D3A74">
            <w:rPr>
              <w:noProof/>
            </w:rPr>
            <w:t>7</w:t>
          </w:r>
        </w:fldSimple>
      </w:p>
    </w:sdtContent>
  </w:sdt>
  <w:p w:rsidR="00FB51D7" w:rsidRDefault="00FB51D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698" w:rsidRDefault="00771698" w:rsidP="00FB51D7">
      <w:r>
        <w:separator/>
      </w:r>
    </w:p>
  </w:footnote>
  <w:footnote w:type="continuationSeparator" w:id="0">
    <w:p w:rsidR="00771698" w:rsidRDefault="00771698" w:rsidP="00FB5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A1CB9"/>
    <w:multiLevelType w:val="hybridMultilevel"/>
    <w:tmpl w:val="C25265D8"/>
    <w:lvl w:ilvl="0" w:tplc="0FCA3FE0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F66EAD"/>
    <w:multiLevelType w:val="hybridMultilevel"/>
    <w:tmpl w:val="7DF830C4"/>
    <w:lvl w:ilvl="0" w:tplc="040E0011">
      <w:start w:val="1"/>
      <w:numFmt w:val="decimal"/>
      <w:lvlText w:val="%1)"/>
      <w:lvlJc w:val="left"/>
      <w:pPr>
        <w:ind w:left="2484" w:hanging="360"/>
      </w:pPr>
    </w:lvl>
    <w:lvl w:ilvl="1" w:tplc="040E0019">
      <w:start w:val="1"/>
      <w:numFmt w:val="lowerLetter"/>
      <w:lvlText w:val="%2."/>
      <w:lvlJc w:val="left"/>
      <w:pPr>
        <w:ind w:left="3204" w:hanging="360"/>
      </w:pPr>
    </w:lvl>
    <w:lvl w:ilvl="2" w:tplc="040E001B">
      <w:start w:val="1"/>
      <w:numFmt w:val="lowerRoman"/>
      <w:lvlText w:val="%3."/>
      <w:lvlJc w:val="right"/>
      <w:pPr>
        <w:ind w:left="3924" w:hanging="180"/>
      </w:pPr>
    </w:lvl>
    <w:lvl w:ilvl="3" w:tplc="040E000F">
      <w:start w:val="1"/>
      <w:numFmt w:val="decimal"/>
      <w:lvlText w:val="%4."/>
      <w:lvlJc w:val="left"/>
      <w:pPr>
        <w:ind w:left="4644" w:hanging="360"/>
      </w:pPr>
    </w:lvl>
    <w:lvl w:ilvl="4" w:tplc="040E0019">
      <w:start w:val="1"/>
      <w:numFmt w:val="lowerLetter"/>
      <w:lvlText w:val="%5."/>
      <w:lvlJc w:val="left"/>
      <w:pPr>
        <w:ind w:left="5364" w:hanging="360"/>
      </w:pPr>
    </w:lvl>
    <w:lvl w:ilvl="5" w:tplc="040E001B">
      <w:start w:val="1"/>
      <w:numFmt w:val="lowerRoman"/>
      <w:lvlText w:val="%6."/>
      <w:lvlJc w:val="right"/>
      <w:pPr>
        <w:ind w:left="6084" w:hanging="180"/>
      </w:pPr>
    </w:lvl>
    <w:lvl w:ilvl="6" w:tplc="040E000F">
      <w:start w:val="1"/>
      <w:numFmt w:val="decimal"/>
      <w:lvlText w:val="%7."/>
      <w:lvlJc w:val="left"/>
      <w:pPr>
        <w:ind w:left="6804" w:hanging="360"/>
      </w:pPr>
    </w:lvl>
    <w:lvl w:ilvl="7" w:tplc="040E0019">
      <w:start w:val="1"/>
      <w:numFmt w:val="lowerLetter"/>
      <w:lvlText w:val="%8."/>
      <w:lvlJc w:val="left"/>
      <w:pPr>
        <w:ind w:left="7524" w:hanging="360"/>
      </w:pPr>
    </w:lvl>
    <w:lvl w:ilvl="8" w:tplc="040E001B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3E382E9E"/>
    <w:multiLevelType w:val="hybridMultilevel"/>
    <w:tmpl w:val="6D109622"/>
    <w:lvl w:ilvl="0" w:tplc="C41843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1498C"/>
    <w:multiLevelType w:val="hybridMultilevel"/>
    <w:tmpl w:val="7DF830C4"/>
    <w:lvl w:ilvl="0" w:tplc="040E0011">
      <w:start w:val="1"/>
      <w:numFmt w:val="decimal"/>
      <w:lvlText w:val="%1)"/>
      <w:lvlJc w:val="left"/>
      <w:pPr>
        <w:ind w:left="2484" w:hanging="360"/>
      </w:pPr>
    </w:lvl>
    <w:lvl w:ilvl="1" w:tplc="040E0019">
      <w:start w:val="1"/>
      <w:numFmt w:val="lowerLetter"/>
      <w:lvlText w:val="%2."/>
      <w:lvlJc w:val="left"/>
      <w:pPr>
        <w:ind w:left="3204" w:hanging="360"/>
      </w:pPr>
    </w:lvl>
    <w:lvl w:ilvl="2" w:tplc="040E001B">
      <w:start w:val="1"/>
      <w:numFmt w:val="lowerRoman"/>
      <w:lvlText w:val="%3."/>
      <w:lvlJc w:val="right"/>
      <w:pPr>
        <w:ind w:left="3924" w:hanging="180"/>
      </w:pPr>
    </w:lvl>
    <w:lvl w:ilvl="3" w:tplc="040E000F">
      <w:start w:val="1"/>
      <w:numFmt w:val="decimal"/>
      <w:lvlText w:val="%4."/>
      <w:lvlJc w:val="left"/>
      <w:pPr>
        <w:ind w:left="4644" w:hanging="360"/>
      </w:pPr>
    </w:lvl>
    <w:lvl w:ilvl="4" w:tplc="040E0019">
      <w:start w:val="1"/>
      <w:numFmt w:val="lowerLetter"/>
      <w:lvlText w:val="%5."/>
      <w:lvlJc w:val="left"/>
      <w:pPr>
        <w:ind w:left="5364" w:hanging="360"/>
      </w:pPr>
    </w:lvl>
    <w:lvl w:ilvl="5" w:tplc="040E001B">
      <w:start w:val="1"/>
      <w:numFmt w:val="lowerRoman"/>
      <w:lvlText w:val="%6."/>
      <w:lvlJc w:val="right"/>
      <w:pPr>
        <w:ind w:left="6084" w:hanging="180"/>
      </w:pPr>
    </w:lvl>
    <w:lvl w:ilvl="6" w:tplc="040E000F">
      <w:start w:val="1"/>
      <w:numFmt w:val="decimal"/>
      <w:lvlText w:val="%7."/>
      <w:lvlJc w:val="left"/>
      <w:pPr>
        <w:ind w:left="6804" w:hanging="360"/>
      </w:pPr>
    </w:lvl>
    <w:lvl w:ilvl="7" w:tplc="040E0019">
      <w:start w:val="1"/>
      <w:numFmt w:val="lowerLetter"/>
      <w:lvlText w:val="%8."/>
      <w:lvlJc w:val="left"/>
      <w:pPr>
        <w:ind w:left="7524" w:hanging="360"/>
      </w:pPr>
    </w:lvl>
    <w:lvl w:ilvl="8" w:tplc="040E001B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56DB5E2F"/>
    <w:multiLevelType w:val="hybridMultilevel"/>
    <w:tmpl w:val="7DF830C4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FE3FA0"/>
    <w:multiLevelType w:val="hybridMultilevel"/>
    <w:tmpl w:val="7DF830C4"/>
    <w:lvl w:ilvl="0" w:tplc="040E0011">
      <w:start w:val="1"/>
      <w:numFmt w:val="decimal"/>
      <w:lvlText w:val="%1)"/>
      <w:lvlJc w:val="left"/>
      <w:pPr>
        <w:ind w:left="2484" w:hanging="360"/>
      </w:pPr>
    </w:lvl>
    <w:lvl w:ilvl="1" w:tplc="040E0019">
      <w:start w:val="1"/>
      <w:numFmt w:val="lowerLetter"/>
      <w:lvlText w:val="%2."/>
      <w:lvlJc w:val="left"/>
      <w:pPr>
        <w:ind w:left="3204" w:hanging="360"/>
      </w:pPr>
    </w:lvl>
    <w:lvl w:ilvl="2" w:tplc="040E001B">
      <w:start w:val="1"/>
      <w:numFmt w:val="lowerRoman"/>
      <w:lvlText w:val="%3."/>
      <w:lvlJc w:val="right"/>
      <w:pPr>
        <w:ind w:left="3924" w:hanging="180"/>
      </w:pPr>
    </w:lvl>
    <w:lvl w:ilvl="3" w:tplc="040E000F">
      <w:start w:val="1"/>
      <w:numFmt w:val="decimal"/>
      <w:lvlText w:val="%4."/>
      <w:lvlJc w:val="left"/>
      <w:pPr>
        <w:ind w:left="4644" w:hanging="360"/>
      </w:pPr>
    </w:lvl>
    <w:lvl w:ilvl="4" w:tplc="040E0019">
      <w:start w:val="1"/>
      <w:numFmt w:val="lowerLetter"/>
      <w:lvlText w:val="%5."/>
      <w:lvlJc w:val="left"/>
      <w:pPr>
        <w:ind w:left="5364" w:hanging="360"/>
      </w:pPr>
    </w:lvl>
    <w:lvl w:ilvl="5" w:tplc="040E001B">
      <w:start w:val="1"/>
      <w:numFmt w:val="lowerRoman"/>
      <w:lvlText w:val="%6."/>
      <w:lvlJc w:val="right"/>
      <w:pPr>
        <w:ind w:left="6084" w:hanging="180"/>
      </w:pPr>
    </w:lvl>
    <w:lvl w:ilvl="6" w:tplc="040E000F">
      <w:start w:val="1"/>
      <w:numFmt w:val="decimal"/>
      <w:lvlText w:val="%7."/>
      <w:lvlJc w:val="left"/>
      <w:pPr>
        <w:ind w:left="6804" w:hanging="360"/>
      </w:pPr>
    </w:lvl>
    <w:lvl w:ilvl="7" w:tplc="040E0019">
      <w:start w:val="1"/>
      <w:numFmt w:val="lowerLetter"/>
      <w:lvlText w:val="%8."/>
      <w:lvlJc w:val="left"/>
      <w:pPr>
        <w:ind w:left="7524" w:hanging="360"/>
      </w:pPr>
    </w:lvl>
    <w:lvl w:ilvl="8" w:tplc="040E001B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60586E1F"/>
    <w:multiLevelType w:val="hybridMultilevel"/>
    <w:tmpl w:val="7DF830C4"/>
    <w:lvl w:ilvl="0" w:tplc="040E0011">
      <w:start w:val="1"/>
      <w:numFmt w:val="decimal"/>
      <w:lvlText w:val="%1)"/>
      <w:lvlJc w:val="left"/>
      <w:pPr>
        <w:ind w:left="2484" w:hanging="360"/>
      </w:pPr>
    </w:lvl>
    <w:lvl w:ilvl="1" w:tplc="040E0019">
      <w:start w:val="1"/>
      <w:numFmt w:val="lowerLetter"/>
      <w:lvlText w:val="%2."/>
      <w:lvlJc w:val="left"/>
      <w:pPr>
        <w:ind w:left="3204" w:hanging="360"/>
      </w:pPr>
    </w:lvl>
    <w:lvl w:ilvl="2" w:tplc="040E001B">
      <w:start w:val="1"/>
      <w:numFmt w:val="lowerRoman"/>
      <w:lvlText w:val="%3."/>
      <w:lvlJc w:val="right"/>
      <w:pPr>
        <w:ind w:left="3924" w:hanging="180"/>
      </w:pPr>
    </w:lvl>
    <w:lvl w:ilvl="3" w:tplc="040E000F">
      <w:start w:val="1"/>
      <w:numFmt w:val="decimal"/>
      <w:lvlText w:val="%4."/>
      <w:lvlJc w:val="left"/>
      <w:pPr>
        <w:ind w:left="4644" w:hanging="360"/>
      </w:pPr>
    </w:lvl>
    <w:lvl w:ilvl="4" w:tplc="040E0019">
      <w:start w:val="1"/>
      <w:numFmt w:val="lowerLetter"/>
      <w:lvlText w:val="%5."/>
      <w:lvlJc w:val="left"/>
      <w:pPr>
        <w:ind w:left="5364" w:hanging="360"/>
      </w:pPr>
    </w:lvl>
    <w:lvl w:ilvl="5" w:tplc="040E001B">
      <w:start w:val="1"/>
      <w:numFmt w:val="lowerRoman"/>
      <w:lvlText w:val="%6."/>
      <w:lvlJc w:val="right"/>
      <w:pPr>
        <w:ind w:left="6084" w:hanging="180"/>
      </w:pPr>
    </w:lvl>
    <w:lvl w:ilvl="6" w:tplc="040E000F">
      <w:start w:val="1"/>
      <w:numFmt w:val="decimal"/>
      <w:lvlText w:val="%7."/>
      <w:lvlJc w:val="left"/>
      <w:pPr>
        <w:ind w:left="6804" w:hanging="360"/>
      </w:pPr>
    </w:lvl>
    <w:lvl w:ilvl="7" w:tplc="040E0019">
      <w:start w:val="1"/>
      <w:numFmt w:val="lowerLetter"/>
      <w:lvlText w:val="%8."/>
      <w:lvlJc w:val="left"/>
      <w:pPr>
        <w:ind w:left="7524" w:hanging="360"/>
      </w:pPr>
    </w:lvl>
    <w:lvl w:ilvl="8" w:tplc="040E001B">
      <w:start w:val="1"/>
      <w:numFmt w:val="lowerRoman"/>
      <w:lvlText w:val="%9."/>
      <w:lvlJc w:val="right"/>
      <w:pPr>
        <w:ind w:left="8244" w:hanging="180"/>
      </w:pPr>
    </w:lvl>
  </w:abstractNum>
  <w:abstractNum w:abstractNumId="7">
    <w:nsid w:val="62E12CFD"/>
    <w:multiLevelType w:val="hybridMultilevel"/>
    <w:tmpl w:val="75A01E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41D87"/>
    <w:multiLevelType w:val="hybridMultilevel"/>
    <w:tmpl w:val="44BAF350"/>
    <w:lvl w:ilvl="0" w:tplc="205CE468">
      <w:start w:val="1"/>
      <w:numFmt w:val="decimal"/>
      <w:pStyle w:val="Cmsor4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CAC"/>
    <w:rsid w:val="000D3A74"/>
    <w:rsid w:val="0023059F"/>
    <w:rsid w:val="00244F51"/>
    <w:rsid w:val="002C69B1"/>
    <w:rsid w:val="002D1F85"/>
    <w:rsid w:val="003748C1"/>
    <w:rsid w:val="003A064A"/>
    <w:rsid w:val="00540CAC"/>
    <w:rsid w:val="0058130F"/>
    <w:rsid w:val="00682C99"/>
    <w:rsid w:val="00771698"/>
    <w:rsid w:val="00B32F85"/>
    <w:rsid w:val="00DC75D5"/>
    <w:rsid w:val="00DE10C5"/>
    <w:rsid w:val="00DE339A"/>
    <w:rsid w:val="00F1328D"/>
    <w:rsid w:val="00FB5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0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44F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4">
    <w:name w:val="heading 4"/>
    <w:basedOn w:val="Cmsor1"/>
    <w:next w:val="Norml"/>
    <w:link w:val="Cmsor4Char"/>
    <w:uiPriority w:val="9"/>
    <w:semiHidden/>
    <w:unhideWhenUsed/>
    <w:qFormat/>
    <w:rsid w:val="00244F51"/>
    <w:pPr>
      <w:keepNext w:val="0"/>
      <w:keepLines w:val="0"/>
      <w:numPr>
        <w:numId w:val="9"/>
      </w:numPr>
      <w:spacing w:before="0"/>
      <w:contextualSpacing/>
      <w:jc w:val="both"/>
      <w:outlineLvl w:val="3"/>
    </w:pPr>
    <w:rPr>
      <w:rFonts w:ascii="Arial" w:eastAsiaTheme="minorHAnsi" w:hAnsi="Arial" w:cs="Arial"/>
      <w:b w:val="0"/>
      <w:bCs w:val="0"/>
      <w:color w:val="auto"/>
      <w:sz w:val="24"/>
      <w:szCs w:val="24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0C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nhideWhenUsed/>
    <w:rsid w:val="00682C99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682C99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Default">
    <w:name w:val="Default"/>
    <w:rsid w:val="00F132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incstrkz">
    <w:name w:val="No Spacing"/>
    <w:uiPriority w:val="1"/>
    <w:qFormat/>
    <w:rsid w:val="00244F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44F51"/>
    <w:rPr>
      <w:rFonts w:ascii="Arial" w:hAnsi="Arial" w:cs="Arial"/>
      <w:sz w:val="24"/>
      <w:szCs w:val="24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244F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A064A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FB51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B51D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B51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B51D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ursa.emet.hu/onk/tonkbelep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7</Pages>
  <Words>2207</Words>
  <Characters>15232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2022-10-06T12:36:00Z</cp:lastPrinted>
  <dcterms:created xsi:type="dcterms:W3CDTF">2022-10-06T07:28:00Z</dcterms:created>
  <dcterms:modified xsi:type="dcterms:W3CDTF">2022-10-06T12:37:00Z</dcterms:modified>
</cp:coreProperties>
</file>